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206" w:rsidRDefault="00DB4206" w:rsidP="00DB4206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701171" w:rsidRPr="00DB4206" w:rsidRDefault="00D23CDD">
      <w:pPr>
        <w:rPr>
          <w:b/>
          <w:sz w:val="32"/>
          <w:szCs w:val="32"/>
        </w:rPr>
      </w:pPr>
      <w:r>
        <w:rPr>
          <w:b/>
          <w:sz w:val="32"/>
          <w:szCs w:val="32"/>
        </w:rPr>
        <w:t>A</w:t>
      </w:r>
      <w:r w:rsidR="00DB4206" w:rsidRPr="00DB4206">
        <w:rPr>
          <w:b/>
          <w:sz w:val="32"/>
          <w:szCs w:val="32"/>
        </w:rPr>
        <w:t>ccreditatie V&amp;V</w:t>
      </w:r>
    </w:p>
    <w:p w:rsidR="00701171" w:rsidRDefault="00701171" w:rsidP="00701171">
      <w:pPr>
        <w:pStyle w:val="Geenafstand"/>
      </w:pPr>
      <w:r>
        <w:t>Naam organisatie</w:t>
      </w:r>
      <w:r w:rsidR="00F61A9F">
        <w:tab/>
      </w:r>
      <w:r w:rsidR="00F61A9F">
        <w:tab/>
      </w:r>
      <w:r w:rsidR="00F61A9F">
        <w:tab/>
        <w:t>TriviumMeulenbeltZorg</w:t>
      </w:r>
    </w:p>
    <w:p w:rsidR="00701171" w:rsidRDefault="00701171" w:rsidP="00701171">
      <w:pPr>
        <w:pStyle w:val="Geenafstand"/>
      </w:pPr>
      <w:r>
        <w:t>Postadres</w:t>
      </w:r>
      <w:r w:rsidR="00F61A9F">
        <w:tab/>
      </w:r>
      <w:r w:rsidR="00F61A9F">
        <w:tab/>
      </w:r>
      <w:r w:rsidR="00F61A9F">
        <w:tab/>
      </w:r>
      <w:r w:rsidR="00F61A9F">
        <w:tab/>
        <w:t>Vriezenveenseweg 176, 7600 PV Almelo</w:t>
      </w:r>
      <w:r w:rsidR="00F61A9F">
        <w:tab/>
      </w:r>
      <w:r w:rsidR="00F61A9F">
        <w:tab/>
      </w:r>
    </w:p>
    <w:p w:rsidR="00701171" w:rsidRPr="000427E1" w:rsidRDefault="00701171" w:rsidP="00701171">
      <w:pPr>
        <w:pStyle w:val="Geenafstand"/>
      </w:pPr>
      <w:r w:rsidRPr="000427E1">
        <w:t>Naam contactpersoon</w:t>
      </w:r>
      <w:r w:rsidR="00F61A9F" w:rsidRPr="000427E1">
        <w:tab/>
      </w:r>
      <w:r w:rsidR="00F61A9F" w:rsidRPr="000427E1">
        <w:tab/>
      </w:r>
      <w:r w:rsidR="00F61A9F" w:rsidRPr="000427E1">
        <w:tab/>
      </w:r>
      <w:r w:rsidR="000427E1" w:rsidRPr="000427E1">
        <w:t>Crista Wold</w:t>
      </w:r>
    </w:p>
    <w:p w:rsidR="00701171" w:rsidRPr="000427E1" w:rsidRDefault="00701171" w:rsidP="00701171">
      <w:pPr>
        <w:pStyle w:val="Geenafstand"/>
      </w:pPr>
      <w:r w:rsidRPr="000427E1">
        <w:t xml:space="preserve">Functie </w:t>
      </w:r>
      <w:r w:rsidR="00F61A9F" w:rsidRPr="000427E1">
        <w:tab/>
      </w:r>
      <w:r w:rsidR="00F61A9F" w:rsidRPr="000427E1">
        <w:tab/>
      </w:r>
      <w:r w:rsidR="00F61A9F" w:rsidRPr="000427E1">
        <w:tab/>
      </w:r>
      <w:r w:rsidR="00F61A9F" w:rsidRPr="000427E1">
        <w:tab/>
      </w:r>
      <w:r w:rsidR="00DC2B4A">
        <w:t>Opleidingsfunctionaris</w:t>
      </w:r>
      <w:r w:rsidR="000427E1" w:rsidRPr="000427E1">
        <w:tab/>
      </w:r>
      <w:r w:rsidR="000427E1" w:rsidRPr="000427E1">
        <w:tab/>
      </w:r>
    </w:p>
    <w:p w:rsidR="00701171" w:rsidRDefault="00F61A9F" w:rsidP="00701171">
      <w:pPr>
        <w:pStyle w:val="Geenafstand"/>
        <w:pBdr>
          <w:bottom w:val="single" w:sz="4" w:space="1" w:color="auto"/>
        </w:pBdr>
      </w:pPr>
      <w:r w:rsidRPr="000427E1">
        <w:t>E</w:t>
      </w:r>
      <w:r w:rsidR="00701171" w:rsidRPr="000427E1">
        <w:t>mailadres</w:t>
      </w:r>
      <w:r w:rsidRPr="006B74CC">
        <w:rPr>
          <w:color w:val="FF0000"/>
        </w:rPr>
        <w:tab/>
      </w:r>
      <w:r>
        <w:tab/>
      </w:r>
      <w:r>
        <w:tab/>
      </w:r>
      <w:r>
        <w:tab/>
      </w:r>
      <w:hyperlink r:id="rId12" w:history="1">
        <w:r w:rsidR="000427E1" w:rsidRPr="00783B9A">
          <w:rPr>
            <w:rStyle w:val="Hyperlink"/>
          </w:rPr>
          <w:t>cwold@triviummeulenbeltzorg.nl</w:t>
        </w:r>
      </w:hyperlink>
      <w:r w:rsidR="000427E1">
        <w:t xml:space="preserve"> </w:t>
      </w:r>
    </w:p>
    <w:p w:rsidR="00A31AA9" w:rsidRDefault="00A31AA9" w:rsidP="00701171">
      <w:pPr>
        <w:pStyle w:val="Geenafstand"/>
        <w:pBdr>
          <w:bottom w:val="single" w:sz="4" w:space="1" w:color="auto"/>
        </w:pBdr>
      </w:pPr>
    </w:p>
    <w:p w:rsidR="00A31AA9" w:rsidRPr="00CA6945" w:rsidRDefault="00A31AA9" w:rsidP="00CA6945">
      <w:pPr>
        <w:pStyle w:val="Geenafstand"/>
        <w:pBdr>
          <w:bottom w:val="single" w:sz="4" w:space="1" w:color="auto"/>
        </w:pBdr>
      </w:pPr>
      <w:r>
        <w:t>Naam aanvrager</w:t>
      </w:r>
      <w:r>
        <w:tab/>
      </w:r>
      <w:r w:rsidR="00DC2B4A">
        <w:tab/>
      </w:r>
      <w:r w:rsidR="00DC2B4A">
        <w:tab/>
      </w:r>
      <w:r w:rsidR="00CA6945" w:rsidRPr="00CA6945">
        <w:t>Manuela Busschers</w:t>
      </w:r>
      <w:r w:rsidR="00CA6945">
        <w:t>-Seijger</w:t>
      </w:r>
      <w:r w:rsidR="00CA6945">
        <w:tab/>
      </w:r>
    </w:p>
    <w:p w:rsidR="00DC2B4A" w:rsidRPr="00DC2B4A" w:rsidRDefault="00A31AA9" w:rsidP="00DC2B4A">
      <w:pPr>
        <w:pStyle w:val="Geenafstand"/>
        <w:pBdr>
          <w:bottom w:val="single" w:sz="4" w:space="1" w:color="auto"/>
        </w:pBdr>
        <w:rPr>
          <w:color w:val="FF0000"/>
        </w:rPr>
      </w:pPr>
      <w:r>
        <w:t>Functie aanvrager</w:t>
      </w:r>
      <w:r w:rsidR="00DC2B4A">
        <w:tab/>
      </w:r>
      <w:r w:rsidR="00DC2B4A">
        <w:tab/>
      </w:r>
      <w:r w:rsidR="00DC2B4A">
        <w:tab/>
      </w:r>
      <w:r w:rsidR="00CA6945" w:rsidRPr="00CA6945">
        <w:t>Deskundige infectiepreventie</w:t>
      </w:r>
    </w:p>
    <w:p w:rsidR="00A31AA9" w:rsidRDefault="00A31AA9" w:rsidP="00701171">
      <w:pPr>
        <w:pStyle w:val="Geenafstand"/>
        <w:pBdr>
          <w:bottom w:val="single" w:sz="4" w:space="1" w:color="auto"/>
        </w:pBdr>
      </w:pPr>
    </w:p>
    <w:p w:rsidR="00DA32F1" w:rsidRPr="007B5846" w:rsidRDefault="00DA32F1" w:rsidP="00701171">
      <w:pPr>
        <w:pStyle w:val="Geenafstand"/>
        <w:pBdr>
          <w:bottom w:val="single" w:sz="4" w:space="1" w:color="auto"/>
        </w:pBdr>
      </w:pPr>
    </w:p>
    <w:p w:rsidR="00701171" w:rsidRPr="007B5846" w:rsidRDefault="00701171" w:rsidP="00701171">
      <w:pPr>
        <w:pStyle w:val="Geenafstand"/>
      </w:pPr>
    </w:p>
    <w:p w:rsidR="00DC2B4A" w:rsidRPr="00CA6945" w:rsidRDefault="00DB4206" w:rsidP="00DC2B4A">
      <w:pPr>
        <w:pStyle w:val="Geenafstand"/>
        <w:pBdr>
          <w:bottom w:val="single" w:sz="4" w:space="1" w:color="auto"/>
        </w:pBdr>
      </w:pPr>
      <w:r w:rsidRPr="0020239E">
        <w:rPr>
          <w:u w:val="single"/>
        </w:rPr>
        <w:t xml:space="preserve">Titel </w:t>
      </w:r>
      <w:r w:rsidR="00E47D44" w:rsidRPr="0020239E">
        <w:rPr>
          <w:u w:val="single"/>
        </w:rPr>
        <w:t>workshop</w:t>
      </w:r>
      <w:r w:rsidR="00DC2B4A">
        <w:rPr>
          <w:u w:val="single"/>
        </w:rPr>
        <w:t>/sch</w:t>
      </w:r>
      <w:r w:rsidR="007B5846" w:rsidRPr="0020239E">
        <w:rPr>
          <w:u w:val="single"/>
        </w:rPr>
        <w:t>oling/cursus</w:t>
      </w:r>
      <w:r w:rsidR="003612EE" w:rsidRPr="0020239E">
        <w:rPr>
          <w:u w:val="single"/>
        </w:rPr>
        <w:t xml:space="preserve"> </w:t>
      </w:r>
      <w:r w:rsidR="00175DEA" w:rsidRPr="0020239E">
        <w:rPr>
          <w:u w:val="single"/>
        </w:rPr>
        <w:t xml:space="preserve">: </w:t>
      </w:r>
      <w:r w:rsidR="00DC2B4A" w:rsidRPr="00CA6945">
        <w:t xml:space="preserve"> </w:t>
      </w:r>
      <w:r w:rsidR="00CA6945" w:rsidRPr="00CA6945">
        <w:t xml:space="preserve">  Instapscholing</w:t>
      </w:r>
      <w:r w:rsidR="00CA6945">
        <w:t xml:space="preserve"> HKM</w:t>
      </w:r>
      <w:r w:rsidR="00883CE8">
        <w:t xml:space="preserve"> (</w:t>
      </w:r>
      <w:r w:rsidR="00883CE8" w:rsidRPr="00883CE8">
        <w:t>hygiëne &amp; kwaliteitsmedewerker</w:t>
      </w:r>
      <w:r w:rsidR="00883CE8">
        <w:t>)</w:t>
      </w:r>
    </w:p>
    <w:p w:rsidR="00DA32F1" w:rsidRPr="0020239E" w:rsidRDefault="00DA32F1" w:rsidP="00AE4022">
      <w:pPr>
        <w:pStyle w:val="Geenafstand"/>
        <w:pBdr>
          <w:bottom w:val="single" w:sz="4" w:space="1" w:color="auto"/>
        </w:pBdr>
        <w:rPr>
          <w:u w:val="single"/>
        </w:rPr>
      </w:pPr>
    </w:p>
    <w:p w:rsidR="00701171" w:rsidRPr="0020239E" w:rsidRDefault="00701171" w:rsidP="00AE4022">
      <w:pPr>
        <w:pStyle w:val="Geenafstand"/>
        <w:pBdr>
          <w:bottom w:val="single" w:sz="4" w:space="1" w:color="auto"/>
        </w:pBdr>
      </w:pPr>
    </w:p>
    <w:p w:rsidR="00BA4378" w:rsidRPr="0020239E" w:rsidRDefault="00BA4378" w:rsidP="00DB4206">
      <w:pPr>
        <w:pStyle w:val="Geenafstand"/>
      </w:pPr>
    </w:p>
    <w:p w:rsidR="00DC2B4A" w:rsidRPr="00883CE8" w:rsidRDefault="00B34C93" w:rsidP="00DC2B4A">
      <w:pPr>
        <w:pStyle w:val="Geenafstand"/>
        <w:pBdr>
          <w:bottom w:val="single" w:sz="4" w:space="1" w:color="auto"/>
        </w:pBdr>
      </w:pPr>
      <w:r>
        <w:rPr>
          <w:u w:val="single"/>
        </w:rPr>
        <w:t>Contacturen:</w:t>
      </w:r>
      <w:r w:rsidR="00E47D44" w:rsidRPr="00DA32F1">
        <w:rPr>
          <w:u w:val="single"/>
        </w:rPr>
        <w:t xml:space="preserve">  </w:t>
      </w:r>
      <w:r w:rsidR="00883CE8" w:rsidRPr="00883CE8">
        <w:t>Totaal 8 (4 x 2 uur)</w:t>
      </w:r>
    </w:p>
    <w:p w:rsidR="00D14CF9" w:rsidRDefault="00D14CF9" w:rsidP="00AE4022">
      <w:pPr>
        <w:pStyle w:val="Geenafstand"/>
        <w:rPr>
          <w:u w:val="single"/>
        </w:rPr>
      </w:pPr>
    </w:p>
    <w:p w:rsidR="00BA4378" w:rsidRDefault="00BA4378" w:rsidP="00AE4022">
      <w:pPr>
        <w:pStyle w:val="Geenafstand"/>
        <w:pBdr>
          <w:bottom w:val="single" w:sz="4" w:space="1" w:color="auto"/>
        </w:pBdr>
      </w:pPr>
    </w:p>
    <w:p w:rsidR="00BA4378" w:rsidRDefault="00BA4378" w:rsidP="00DB4206">
      <w:pPr>
        <w:pStyle w:val="Geenafstand"/>
      </w:pPr>
    </w:p>
    <w:p w:rsidR="00BA4378" w:rsidRPr="00DA32F1" w:rsidRDefault="00BA4378" w:rsidP="00DB4206">
      <w:pPr>
        <w:pStyle w:val="Geenafstand"/>
        <w:rPr>
          <w:u w:val="single"/>
        </w:rPr>
      </w:pPr>
      <w:r w:rsidRPr="00DA32F1">
        <w:rPr>
          <w:u w:val="single"/>
        </w:rPr>
        <w:t>Voor welk type beroepsoefenaar is deze scholing?</w:t>
      </w:r>
    </w:p>
    <w:p w:rsidR="00BA4378" w:rsidRDefault="00DA32F1" w:rsidP="00DA32F1">
      <w:pPr>
        <w:pStyle w:val="Geenafstand"/>
        <w:pBdr>
          <w:bottom w:val="single" w:sz="4" w:space="1" w:color="auto"/>
        </w:pBdr>
      </w:pPr>
      <w:r>
        <w:t>V</w:t>
      </w:r>
      <w:r w:rsidR="00BA4378">
        <w:t>erpleegkundigen</w:t>
      </w:r>
      <w:r w:rsidR="00175DEA">
        <w:t xml:space="preserve"> ( MBO 4</w:t>
      </w:r>
      <w:r w:rsidR="008D6813">
        <w:t xml:space="preserve"> en HBO 5</w:t>
      </w:r>
      <w:r w:rsidR="00175DEA">
        <w:t xml:space="preserve">) en </w:t>
      </w:r>
      <w:r w:rsidR="00BA4378">
        <w:t>Verzorgenden</w:t>
      </w:r>
      <w:r w:rsidR="00423675">
        <w:t xml:space="preserve"> VIG</w:t>
      </w:r>
      <w:r w:rsidR="00175DEA">
        <w:t xml:space="preserve"> (MBO</w:t>
      </w:r>
      <w:r w:rsidR="006B74CC">
        <w:t xml:space="preserve"> </w:t>
      </w:r>
      <w:r w:rsidR="00175DEA">
        <w:t>3)</w:t>
      </w:r>
    </w:p>
    <w:p w:rsidR="00DA32F1" w:rsidRDefault="00883CE8" w:rsidP="00DA32F1">
      <w:pPr>
        <w:pStyle w:val="Geenafstand"/>
        <w:pBdr>
          <w:bottom w:val="single" w:sz="4" w:space="1" w:color="auto"/>
        </w:pBdr>
      </w:pPr>
      <w:r>
        <w:t>Voor alle bovengenoemde van toepassing indien zij de rol van hygiëne &amp; kwaliteitsmedewerker gaan vervullen</w:t>
      </w:r>
    </w:p>
    <w:p w:rsidR="00AE4022" w:rsidRDefault="00AE4022" w:rsidP="00AE4022">
      <w:pPr>
        <w:pStyle w:val="Geenafstand"/>
      </w:pPr>
    </w:p>
    <w:p w:rsidR="00100266" w:rsidRPr="008D6813" w:rsidRDefault="00100266" w:rsidP="00AE4022">
      <w:pPr>
        <w:pStyle w:val="Geenafstand"/>
        <w:pBdr>
          <w:bottom w:val="single" w:sz="4" w:space="1" w:color="auto"/>
        </w:pBdr>
      </w:pPr>
      <w:r w:rsidRPr="00100266">
        <w:rPr>
          <w:u w:val="single"/>
        </w:rPr>
        <w:t>Evaluatieformulier</w:t>
      </w:r>
      <w:r w:rsidR="008D6813">
        <w:rPr>
          <w:u w:val="single"/>
        </w:rPr>
        <w:t xml:space="preserve">; </w:t>
      </w:r>
      <w:r w:rsidR="008D6813">
        <w:t xml:space="preserve"> Digitale link naar het evaluatieformulier wordt via MijnTmz verstuurd aan de deelnemers bij ontvangen van het certificaat.</w:t>
      </w:r>
    </w:p>
    <w:p w:rsidR="00AE4022" w:rsidRDefault="00AE4022" w:rsidP="00AE4022">
      <w:pPr>
        <w:pStyle w:val="Geenafstand"/>
      </w:pPr>
    </w:p>
    <w:p w:rsidR="00AE4022" w:rsidRDefault="00701171" w:rsidP="00AE4022">
      <w:pPr>
        <w:pStyle w:val="Geenafstand"/>
        <w:rPr>
          <w:u w:val="single"/>
        </w:rPr>
      </w:pPr>
      <w:r w:rsidRPr="00DA32F1">
        <w:rPr>
          <w:u w:val="single"/>
        </w:rPr>
        <w:t>Wordt gebruik gemaakt van aanwezigheidsregistratie?</w:t>
      </w:r>
      <w:r w:rsidRPr="00DA32F1">
        <w:rPr>
          <w:u w:val="single"/>
        </w:rPr>
        <w:tab/>
      </w:r>
    </w:p>
    <w:p w:rsidR="008D6813" w:rsidRDefault="00BC321D" w:rsidP="00AE4022">
      <w:pPr>
        <w:pStyle w:val="Geenafstand"/>
      </w:pPr>
      <w:r>
        <w:t>Ja. M</w:t>
      </w:r>
      <w:r w:rsidR="008D6813">
        <w:t>iddels registratie aanmeldingen deelnemers MijnTmz.</w:t>
      </w:r>
    </w:p>
    <w:p w:rsidR="00100266" w:rsidRDefault="00100266" w:rsidP="00701171">
      <w:pPr>
        <w:pStyle w:val="Geenafstand"/>
        <w:rPr>
          <w:u w:val="single"/>
        </w:rPr>
      </w:pPr>
      <w:r>
        <w:rPr>
          <w:u w:val="single"/>
        </w:rPr>
        <w:t>_________________________________________________________________________________</w:t>
      </w:r>
    </w:p>
    <w:p w:rsidR="00701171" w:rsidRPr="00100266" w:rsidRDefault="00701171" w:rsidP="00701171">
      <w:pPr>
        <w:pStyle w:val="Geenafstand"/>
        <w:rPr>
          <w:u w:val="single"/>
        </w:rPr>
      </w:pPr>
      <w:r w:rsidRPr="00100266">
        <w:rPr>
          <w:u w:val="single"/>
        </w:rPr>
        <w:t>Ontvangen de deelnemers een bewijs van deelname?</w:t>
      </w:r>
    </w:p>
    <w:p w:rsidR="00AE4022" w:rsidRDefault="008D6813" w:rsidP="00DA32F1">
      <w:pPr>
        <w:pStyle w:val="Geenafstand"/>
      </w:pPr>
      <w:r>
        <w:t>Ja. Deelnemers ontvangen certificaat via MijnTmz.</w:t>
      </w:r>
    </w:p>
    <w:p w:rsidR="00100266" w:rsidRDefault="00100266" w:rsidP="00AE4022">
      <w:pPr>
        <w:pStyle w:val="Geenafstand"/>
        <w:rPr>
          <w:u w:val="single"/>
        </w:rPr>
      </w:pPr>
      <w:r>
        <w:rPr>
          <w:u w:val="single"/>
        </w:rPr>
        <w:t>__________________________________________________________________________________</w:t>
      </w:r>
    </w:p>
    <w:p w:rsidR="00AE4022" w:rsidRPr="00100266" w:rsidRDefault="00701171" w:rsidP="00AE4022">
      <w:pPr>
        <w:pStyle w:val="Geenafstand"/>
        <w:rPr>
          <w:u w:val="single"/>
        </w:rPr>
      </w:pPr>
      <w:r w:rsidRPr="00100266">
        <w:rPr>
          <w:u w:val="single"/>
        </w:rPr>
        <w:t>Wordt gebruik gemaakt van voldoende ervaren docenten/sprekers?</w:t>
      </w:r>
    </w:p>
    <w:p w:rsidR="006212E2" w:rsidRDefault="006212E2" w:rsidP="00903E12">
      <w:pPr>
        <w:pStyle w:val="Geenafstand"/>
        <w:pBdr>
          <w:bottom w:val="single" w:sz="4" w:space="1" w:color="auto"/>
        </w:pBdr>
      </w:pPr>
    </w:p>
    <w:p w:rsidR="00A31AA9" w:rsidRPr="00883CE8" w:rsidRDefault="00883CE8" w:rsidP="00903E12">
      <w:pPr>
        <w:pStyle w:val="Geenafstand"/>
        <w:pBdr>
          <w:bottom w:val="single" w:sz="4" w:space="1" w:color="auto"/>
        </w:pBdr>
        <w:rPr>
          <w:b/>
        </w:rPr>
      </w:pPr>
      <w:r w:rsidRPr="00883CE8">
        <w:rPr>
          <w:b/>
        </w:rPr>
        <w:t>Zie bijlage</w:t>
      </w:r>
    </w:p>
    <w:p w:rsidR="00A31AA9" w:rsidRDefault="00A31AA9" w:rsidP="00903E12">
      <w:pPr>
        <w:pStyle w:val="Geenafstand"/>
        <w:pBdr>
          <w:bottom w:val="single" w:sz="4" w:space="1" w:color="auto"/>
        </w:pBdr>
        <w:rPr>
          <w:color w:val="FF0000"/>
        </w:rPr>
      </w:pPr>
    </w:p>
    <w:p w:rsidR="00BC321D" w:rsidRPr="00D23CDD" w:rsidRDefault="00BC321D" w:rsidP="00903E12">
      <w:pPr>
        <w:pStyle w:val="Geenafstand"/>
        <w:pBdr>
          <w:bottom w:val="single" w:sz="4" w:space="1" w:color="auto"/>
        </w:pBdr>
        <w:rPr>
          <w:color w:val="FF0000"/>
        </w:rPr>
      </w:pPr>
    </w:p>
    <w:p w:rsidR="00100266" w:rsidRDefault="00100266" w:rsidP="00903E12">
      <w:pPr>
        <w:pStyle w:val="Geenafstand"/>
        <w:pBdr>
          <w:bottom w:val="single" w:sz="4" w:space="1" w:color="auto"/>
        </w:pBdr>
        <w:rPr>
          <w:u w:val="single"/>
        </w:rPr>
      </w:pPr>
      <w:r>
        <w:rPr>
          <w:u w:val="single"/>
        </w:rPr>
        <w:t>__________________________________________________________________________________</w:t>
      </w:r>
    </w:p>
    <w:p w:rsidR="00DC2B4A" w:rsidRDefault="00DC2B4A" w:rsidP="00903E12">
      <w:pPr>
        <w:pStyle w:val="Geenafstand"/>
        <w:pBdr>
          <w:bottom w:val="single" w:sz="4" w:space="1" w:color="auto"/>
        </w:pBdr>
        <w:rPr>
          <w:u w:val="single"/>
        </w:rPr>
      </w:pPr>
    </w:p>
    <w:p w:rsidR="00DC2B4A" w:rsidRDefault="00DC2B4A" w:rsidP="00903E12">
      <w:pPr>
        <w:pStyle w:val="Geenafstand"/>
        <w:pBdr>
          <w:bottom w:val="single" w:sz="4" w:space="1" w:color="auto"/>
        </w:pBdr>
        <w:rPr>
          <w:u w:val="single"/>
        </w:rPr>
      </w:pPr>
    </w:p>
    <w:p w:rsidR="00DC2B4A" w:rsidRDefault="00DC2B4A" w:rsidP="00903E12">
      <w:pPr>
        <w:pStyle w:val="Geenafstand"/>
        <w:pBdr>
          <w:bottom w:val="single" w:sz="4" w:space="1" w:color="auto"/>
        </w:pBdr>
        <w:rPr>
          <w:u w:val="single"/>
        </w:rPr>
      </w:pPr>
    </w:p>
    <w:p w:rsidR="00903E12" w:rsidRPr="00100266" w:rsidRDefault="00903E12" w:rsidP="00903E12">
      <w:pPr>
        <w:pStyle w:val="Geenafstand"/>
        <w:pBdr>
          <w:bottom w:val="single" w:sz="4" w:space="1" w:color="auto"/>
        </w:pBdr>
        <w:rPr>
          <w:u w:val="single"/>
        </w:rPr>
      </w:pPr>
      <w:r w:rsidRPr="00100266">
        <w:rPr>
          <w:u w:val="single"/>
        </w:rPr>
        <w:lastRenderedPageBreak/>
        <w:t>Trainer</w:t>
      </w:r>
    </w:p>
    <w:p w:rsidR="00906FFB" w:rsidRPr="00883CE8" w:rsidRDefault="00883CE8" w:rsidP="00903E12">
      <w:pPr>
        <w:pStyle w:val="Geenafstand"/>
        <w:pBdr>
          <w:bottom w:val="single" w:sz="4" w:space="1" w:color="auto"/>
        </w:pBdr>
      </w:pPr>
      <w:r w:rsidRPr="00883CE8">
        <w:t>Manuela Busschers-Seijger</w:t>
      </w:r>
      <w:r w:rsidR="00906FFB">
        <w:t>, deskundige infectiepreventie.</w:t>
      </w:r>
    </w:p>
    <w:p w:rsidR="00100266" w:rsidRDefault="00100266" w:rsidP="00903E12">
      <w:pPr>
        <w:pStyle w:val="Geenafstand"/>
        <w:pBdr>
          <w:bottom w:val="single" w:sz="4" w:space="1" w:color="auto"/>
        </w:pBdr>
      </w:pPr>
      <w:r>
        <w:t>__________________________________________________________________________________</w:t>
      </w:r>
    </w:p>
    <w:p w:rsidR="00B34C93" w:rsidRDefault="00B34C93" w:rsidP="00B34C93">
      <w:pPr>
        <w:pStyle w:val="Geenafstand"/>
        <w:pBdr>
          <w:bottom w:val="single" w:sz="4" w:space="1" w:color="auto"/>
        </w:pBdr>
      </w:pPr>
      <w:r>
        <w:t>Minimaal/maximaal aantal deelnemers</w:t>
      </w:r>
    </w:p>
    <w:p w:rsidR="006212E2" w:rsidRDefault="006212E2" w:rsidP="00B34C93">
      <w:pPr>
        <w:pStyle w:val="Geenafstand"/>
        <w:pBdr>
          <w:bottom w:val="single" w:sz="4" w:space="1" w:color="auto"/>
        </w:pBdr>
      </w:pPr>
    </w:p>
    <w:p w:rsidR="00DC2B4A" w:rsidRPr="00883CE8" w:rsidRDefault="00883CE8" w:rsidP="00DC2B4A">
      <w:pPr>
        <w:pStyle w:val="Geenafstand"/>
        <w:pBdr>
          <w:bottom w:val="single" w:sz="4" w:space="1" w:color="auto"/>
        </w:pBdr>
      </w:pPr>
      <w:r>
        <w:t>15</w:t>
      </w:r>
    </w:p>
    <w:p w:rsidR="00DC2B4A" w:rsidRDefault="00DC2B4A" w:rsidP="00B34C93">
      <w:pPr>
        <w:pStyle w:val="Geenafstand"/>
        <w:pBdr>
          <w:bottom w:val="single" w:sz="4" w:space="1" w:color="auto"/>
        </w:pBdr>
      </w:pPr>
    </w:p>
    <w:p w:rsidR="00100266" w:rsidRDefault="00100266" w:rsidP="00B34C93">
      <w:pPr>
        <w:pStyle w:val="Geenafstand"/>
        <w:pBdr>
          <w:bottom w:val="single" w:sz="4" w:space="1" w:color="auto"/>
        </w:pBdr>
      </w:pPr>
      <w:r>
        <w:t>__________________________________________________________________________________</w:t>
      </w:r>
    </w:p>
    <w:p w:rsidR="00B34C93" w:rsidRPr="00100266" w:rsidRDefault="00100266" w:rsidP="00B34C93">
      <w:pPr>
        <w:pStyle w:val="Geenafstand"/>
        <w:pBdr>
          <w:bottom w:val="single" w:sz="4" w:space="1" w:color="auto"/>
        </w:pBdr>
        <w:rPr>
          <w:u w:val="single"/>
        </w:rPr>
      </w:pPr>
      <w:r w:rsidRPr="00100266">
        <w:rPr>
          <w:u w:val="single"/>
        </w:rPr>
        <w:t>Kosten</w:t>
      </w:r>
    </w:p>
    <w:p w:rsidR="006212E2" w:rsidRDefault="006212E2" w:rsidP="00B34C93">
      <w:pPr>
        <w:pStyle w:val="Geenafstand"/>
        <w:pBdr>
          <w:bottom w:val="single" w:sz="4" w:space="1" w:color="auto"/>
        </w:pBdr>
      </w:pPr>
    </w:p>
    <w:p w:rsidR="00DC2B4A" w:rsidRPr="00883CE8" w:rsidRDefault="00883CE8" w:rsidP="00DC2B4A">
      <w:pPr>
        <w:pStyle w:val="Geenafstand"/>
        <w:pBdr>
          <w:bottom w:val="single" w:sz="4" w:space="1" w:color="auto"/>
        </w:pBdr>
      </w:pPr>
      <w:r w:rsidRPr="00883CE8">
        <w:t>Alleen de aanwezige uren</w:t>
      </w:r>
      <w:r>
        <w:t>/ huur ruimte</w:t>
      </w:r>
    </w:p>
    <w:p w:rsidR="00DC2B4A" w:rsidRDefault="00DC2B4A" w:rsidP="00B34C93">
      <w:pPr>
        <w:pStyle w:val="Geenafstand"/>
        <w:pBdr>
          <w:bottom w:val="single" w:sz="4" w:space="1" w:color="auto"/>
        </w:pBdr>
      </w:pPr>
    </w:p>
    <w:p w:rsidR="00100266" w:rsidRDefault="00100266" w:rsidP="00B34C93">
      <w:pPr>
        <w:pStyle w:val="Geenafstand"/>
        <w:pBdr>
          <w:bottom w:val="single" w:sz="4" w:space="1" w:color="auto"/>
        </w:pBdr>
      </w:pPr>
      <w:r>
        <w:t>__________________________________________________________________________________</w:t>
      </w:r>
    </w:p>
    <w:p w:rsidR="00100266" w:rsidRDefault="00D00E97" w:rsidP="00100266">
      <w:pPr>
        <w:pStyle w:val="Geenafstand"/>
        <w:pBdr>
          <w:bottom w:val="single" w:sz="4" w:space="1" w:color="auto"/>
        </w:pBdr>
        <w:rPr>
          <w:u w:val="single"/>
        </w:rPr>
      </w:pPr>
      <w:r>
        <w:rPr>
          <w:u w:val="single"/>
        </w:rPr>
        <w:t>Locatie</w:t>
      </w:r>
    </w:p>
    <w:p w:rsidR="00DC2B4A" w:rsidRPr="00883CE8" w:rsidRDefault="00883CE8" w:rsidP="00DC2B4A">
      <w:pPr>
        <w:pStyle w:val="Geenafstand"/>
        <w:pBdr>
          <w:bottom w:val="single" w:sz="4" w:space="1" w:color="auto"/>
        </w:pBdr>
      </w:pPr>
      <w:r w:rsidRPr="00883CE8">
        <w:t>TMZ Almelo Meulenbelt</w:t>
      </w:r>
    </w:p>
    <w:p w:rsidR="00DC2B4A" w:rsidRPr="00100266" w:rsidRDefault="00DC2B4A" w:rsidP="00100266">
      <w:pPr>
        <w:pStyle w:val="Geenafstand"/>
        <w:pBdr>
          <w:bottom w:val="single" w:sz="4" w:space="1" w:color="auto"/>
        </w:pBdr>
        <w:rPr>
          <w:u w:val="single"/>
        </w:rPr>
      </w:pPr>
    </w:p>
    <w:p w:rsidR="00100266" w:rsidRDefault="00100266" w:rsidP="00100266">
      <w:pPr>
        <w:pStyle w:val="Geenafstand"/>
        <w:pBdr>
          <w:bottom w:val="single" w:sz="4" w:space="1" w:color="auto"/>
        </w:pBdr>
      </w:pPr>
    </w:p>
    <w:p w:rsidR="0045530C" w:rsidRPr="00DA32F1" w:rsidRDefault="00DA32F1" w:rsidP="0045530C">
      <w:pPr>
        <w:pStyle w:val="Geenafstand"/>
        <w:rPr>
          <w:u w:val="single"/>
        </w:rPr>
      </w:pPr>
      <w:r>
        <w:rPr>
          <w:u w:val="single"/>
        </w:rPr>
        <w:t>Type bijscholing</w:t>
      </w:r>
    </w:p>
    <w:p w:rsidR="0045530C" w:rsidRDefault="00DA32F1" w:rsidP="00DA32F1">
      <w:pPr>
        <w:pStyle w:val="Geenafstand"/>
      </w:pPr>
      <w:r>
        <w:t xml:space="preserve">Workshop </w:t>
      </w:r>
      <w:r w:rsidR="00217022">
        <w:t xml:space="preserve"> / accreditatie per bijeenkomst</w:t>
      </w:r>
    </w:p>
    <w:p w:rsidR="0045530C" w:rsidRDefault="00100266" w:rsidP="00DA32F1">
      <w:pPr>
        <w:pStyle w:val="Geenafstand"/>
        <w:pBdr>
          <w:bottom w:val="single" w:sz="4" w:space="1" w:color="auto"/>
        </w:pBdr>
      </w:pPr>
      <w:r>
        <w:t>__________________________________________________________________________________</w:t>
      </w:r>
    </w:p>
    <w:p w:rsidR="00100266" w:rsidRPr="00100266" w:rsidRDefault="00100266" w:rsidP="00100266">
      <w:pPr>
        <w:pStyle w:val="Geenafstand"/>
        <w:pBdr>
          <w:bottom w:val="single" w:sz="4" w:space="1" w:color="auto"/>
        </w:pBdr>
        <w:rPr>
          <w:u w:val="single"/>
        </w:rPr>
      </w:pPr>
      <w:r w:rsidRPr="00100266">
        <w:rPr>
          <w:u w:val="single"/>
        </w:rPr>
        <w:t>Aanmelding en annulering</w:t>
      </w:r>
    </w:p>
    <w:p w:rsidR="00100266" w:rsidRDefault="00100266" w:rsidP="00100266">
      <w:pPr>
        <w:pStyle w:val="Geenafstand"/>
        <w:pBdr>
          <w:bottom w:val="single" w:sz="4" w:space="1" w:color="auto"/>
        </w:pBdr>
      </w:pPr>
      <w:r>
        <w:t>Digitaal aanmelden</w:t>
      </w:r>
      <w:r w:rsidR="00423675">
        <w:t xml:space="preserve">: </w:t>
      </w:r>
      <w:r>
        <w:t>kan tot uiterlijk een week voor de aanvang van de workshop op:</w:t>
      </w:r>
    </w:p>
    <w:p w:rsidR="00100266" w:rsidRDefault="00100266" w:rsidP="00100266">
      <w:pPr>
        <w:pStyle w:val="Geenafstand"/>
        <w:pBdr>
          <w:bottom w:val="single" w:sz="4" w:space="1" w:color="auto"/>
        </w:pBdr>
      </w:pPr>
      <w:r>
        <w:t xml:space="preserve"> ‘mijn TMZ’/ leeromgeving</w:t>
      </w:r>
    </w:p>
    <w:p w:rsidR="000407F6" w:rsidRDefault="000407F6" w:rsidP="00100266">
      <w:pPr>
        <w:pStyle w:val="Geenafstand"/>
        <w:pBdr>
          <w:bottom w:val="single" w:sz="4" w:space="1" w:color="auto"/>
        </w:pBdr>
      </w:pPr>
      <w:r>
        <w:t>Digitaal afmelden:</w:t>
      </w:r>
      <w:r>
        <w:tab/>
        <w:t xml:space="preserve"> eveneens op ‘mijn TMZ’/ leeromgeving</w:t>
      </w:r>
    </w:p>
    <w:p w:rsidR="00100266" w:rsidRDefault="00100266" w:rsidP="00100266">
      <w:pPr>
        <w:pStyle w:val="Geenafstand"/>
      </w:pPr>
    </w:p>
    <w:p w:rsidR="0045530C" w:rsidRPr="006B74CC" w:rsidRDefault="0045530C" w:rsidP="0045530C">
      <w:pPr>
        <w:pStyle w:val="Geenafstand"/>
        <w:pBdr>
          <w:bottom w:val="single" w:sz="4" w:space="1" w:color="auto"/>
        </w:pBdr>
        <w:rPr>
          <w:u w:val="single"/>
        </w:rPr>
      </w:pPr>
      <w:r w:rsidRPr="006B74CC">
        <w:rPr>
          <w:u w:val="single"/>
        </w:rPr>
        <w:t>Omschrijving van de inhoud</w:t>
      </w:r>
    </w:p>
    <w:p w:rsidR="006B74CC" w:rsidRDefault="006B74CC" w:rsidP="0045530C">
      <w:pPr>
        <w:pStyle w:val="Geenafstand"/>
        <w:pBdr>
          <w:bottom w:val="single" w:sz="4" w:space="1" w:color="auto"/>
        </w:pBdr>
      </w:pPr>
    </w:p>
    <w:p w:rsidR="00CC54EF" w:rsidRDefault="00CC54EF" w:rsidP="00CC54EF">
      <w:pPr>
        <w:pStyle w:val="Geenafstand"/>
        <w:pBdr>
          <w:bottom w:val="single" w:sz="4" w:space="1" w:color="auto"/>
        </w:pBdr>
      </w:pPr>
      <w:r>
        <w:t>Instapscholing 1 van 4</w:t>
      </w:r>
    </w:p>
    <w:p w:rsidR="00CC54EF" w:rsidRDefault="00CC54EF" w:rsidP="00CC54EF">
      <w:pPr>
        <w:pStyle w:val="Geenafstand"/>
        <w:pBdr>
          <w:bottom w:val="single" w:sz="4" w:space="1" w:color="auto"/>
        </w:pBdr>
      </w:pPr>
      <w:r>
        <w:t>•</w:t>
      </w:r>
      <w:r>
        <w:tab/>
        <w:t>Algemene hygiëne</w:t>
      </w:r>
    </w:p>
    <w:p w:rsidR="00CC54EF" w:rsidRDefault="00CC54EF" w:rsidP="00CC54EF">
      <w:pPr>
        <w:pStyle w:val="Geenafstand"/>
        <w:pBdr>
          <w:bottom w:val="single" w:sz="4" w:space="1" w:color="auto"/>
        </w:pBdr>
      </w:pPr>
      <w:r>
        <w:t>•</w:t>
      </w:r>
      <w:r>
        <w:tab/>
        <w:t xml:space="preserve">Persoonlijk hygiëne medewerker </w:t>
      </w:r>
    </w:p>
    <w:p w:rsidR="00CC54EF" w:rsidRDefault="00CC54EF" w:rsidP="00CC54EF">
      <w:pPr>
        <w:pStyle w:val="Geenafstand"/>
        <w:pBdr>
          <w:bottom w:val="single" w:sz="4" w:space="1" w:color="auto"/>
        </w:pBdr>
      </w:pPr>
      <w:r>
        <w:t>•</w:t>
      </w:r>
      <w:r>
        <w:tab/>
        <w:t>Persoonlijke hygiëne cliënten</w:t>
      </w:r>
    </w:p>
    <w:p w:rsidR="00CC54EF" w:rsidRDefault="00CC54EF" w:rsidP="00CC54EF">
      <w:pPr>
        <w:pStyle w:val="Geenafstand"/>
        <w:pBdr>
          <w:bottom w:val="single" w:sz="4" w:space="1" w:color="auto"/>
        </w:pBdr>
      </w:pPr>
      <w:r>
        <w:t>•</w:t>
      </w:r>
      <w:r>
        <w:tab/>
        <w:t xml:space="preserve">Handhygiëne </w:t>
      </w:r>
    </w:p>
    <w:p w:rsidR="00CC54EF" w:rsidRDefault="00CC54EF" w:rsidP="00CC54EF">
      <w:pPr>
        <w:pStyle w:val="Geenafstand"/>
        <w:pBdr>
          <w:bottom w:val="single" w:sz="4" w:space="1" w:color="auto"/>
        </w:pBdr>
      </w:pPr>
      <w:r>
        <w:t>•</w:t>
      </w:r>
      <w:r>
        <w:tab/>
        <w:t>Prikaccidenten</w:t>
      </w:r>
    </w:p>
    <w:p w:rsidR="00CC54EF" w:rsidRDefault="00CC54EF" w:rsidP="00CC54EF">
      <w:pPr>
        <w:pStyle w:val="Geenafstand"/>
        <w:pBdr>
          <w:bottom w:val="single" w:sz="4" w:space="1" w:color="auto"/>
        </w:pBdr>
      </w:pPr>
      <w:r>
        <w:t>Instapscholing 2 van 4</w:t>
      </w:r>
    </w:p>
    <w:p w:rsidR="00CC54EF" w:rsidRDefault="00CC54EF" w:rsidP="00CC54EF">
      <w:pPr>
        <w:pStyle w:val="Geenafstand"/>
        <w:pBdr>
          <w:bottom w:val="single" w:sz="4" w:space="1" w:color="auto"/>
        </w:pBdr>
      </w:pPr>
      <w:r>
        <w:t>•</w:t>
      </w:r>
      <w:r>
        <w:tab/>
        <w:t>Overdracht van micro-organismen</w:t>
      </w:r>
    </w:p>
    <w:p w:rsidR="00CC54EF" w:rsidRDefault="00CC54EF" w:rsidP="00CC54EF">
      <w:pPr>
        <w:pStyle w:val="Geenafstand"/>
        <w:pBdr>
          <w:bottom w:val="single" w:sz="4" w:space="1" w:color="auto"/>
        </w:pBdr>
      </w:pPr>
      <w:r>
        <w:t>•</w:t>
      </w:r>
      <w:r>
        <w:tab/>
        <w:t xml:space="preserve">Veel voorkomende infecties </w:t>
      </w:r>
    </w:p>
    <w:p w:rsidR="00CC54EF" w:rsidRDefault="00CC54EF" w:rsidP="00CC54EF">
      <w:pPr>
        <w:pStyle w:val="Geenafstand"/>
        <w:pBdr>
          <w:bottom w:val="single" w:sz="4" w:space="1" w:color="auto"/>
        </w:pBdr>
      </w:pPr>
      <w:r>
        <w:t>•</w:t>
      </w:r>
      <w:r>
        <w:tab/>
        <w:t>Uitbraken</w:t>
      </w:r>
    </w:p>
    <w:p w:rsidR="00CC54EF" w:rsidRDefault="00CC54EF" w:rsidP="00CC54EF">
      <w:pPr>
        <w:pStyle w:val="Geenafstand"/>
        <w:pBdr>
          <w:bottom w:val="single" w:sz="4" w:space="1" w:color="auto"/>
        </w:pBdr>
      </w:pPr>
      <w:r>
        <w:t>•</w:t>
      </w:r>
      <w:r>
        <w:tab/>
        <w:t>BRMO en MRSA</w:t>
      </w:r>
    </w:p>
    <w:p w:rsidR="00CC54EF" w:rsidRDefault="00CC54EF" w:rsidP="00CC54EF">
      <w:pPr>
        <w:pStyle w:val="Geenafstand"/>
        <w:pBdr>
          <w:bottom w:val="single" w:sz="4" w:space="1" w:color="auto"/>
        </w:pBdr>
      </w:pPr>
      <w:r>
        <w:t>•</w:t>
      </w:r>
      <w:r>
        <w:tab/>
        <w:t>Isolatiemaatregelen</w:t>
      </w:r>
    </w:p>
    <w:p w:rsidR="00CC54EF" w:rsidRDefault="00CC54EF" w:rsidP="00CC54EF">
      <w:pPr>
        <w:pStyle w:val="Geenafstand"/>
        <w:pBdr>
          <w:bottom w:val="single" w:sz="4" w:space="1" w:color="auto"/>
        </w:pBdr>
      </w:pPr>
    </w:p>
    <w:p w:rsidR="00CC54EF" w:rsidRDefault="00CC54EF" w:rsidP="00CC54EF">
      <w:pPr>
        <w:pStyle w:val="Geenafstand"/>
        <w:pBdr>
          <w:bottom w:val="single" w:sz="4" w:space="1" w:color="auto"/>
        </w:pBdr>
      </w:pPr>
      <w:r>
        <w:t>Instapscholing 3 van 4</w:t>
      </w:r>
    </w:p>
    <w:p w:rsidR="00CC54EF" w:rsidRDefault="00CC54EF" w:rsidP="00CC54EF">
      <w:pPr>
        <w:pStyle w:val="Geenafstand"/>
        <w:pBdr>
          <w:bottom w:val="single" w:sz="4" w:space="1" w:color="auto"/>
        </w:pBdr>
      </w:pPr>
      <w:r>
        <w:t>•</w:t>
      </w:r>
      <w:r>
        <w:tab/>
        <w:t>Reiniging, desinfectie en sterilisatie</w:t>
      </w:r>
    </w:p>
    <w:p w:rsidR="00CC54EF" w:rsidRDefault="00CC54EF" w:rsidP="00CC54EF">
      <w:pPr>
        <w:pStyle w:val="Geenafstand"/>
        <w:pBdr>
          <w:bottom w:val="single" w:sz="4" w:space="1" w:color="auto"/>
        </w:pBdr>
      </w:pPr>
      <w:r>
        <w:t>•</w:t>
      </w:r>
      <w:r>
        <w:tab/>
        <w:t>Opslag van materialen en medicijnen</w:t>
      </w:r>
    </w:p>
    <w:p w:rsidR="00CC54EF" w:rsidRDefault="00CC54EF" w:rsidP="00CC54EF">
      <w:pPr>
        <w:pStyle w:val="Geenafstand"/>
        <w:pBdr>
          <w:bottom w:val="single" w:sz="4" w:space="1" w:color="auto"/>
        </w:pBdr>
      </w:pPr>
      <w:r>
        <w:t>•</w:t>
      </w:r>
      <w:r>
        <w:tab/>
        <w:t>Protocollen etc.</w:t>
      </w:r>
    </w:p>
    <w:p w:rsidR="00CC54EF" w:rsidRDefault="00CC54EF" w:rsidP="00CC54EF">
      <w:pPr>
        <w:pStyle w:val="Geenafstand"/>
        <w:pBdr>
          <w:bottom w:val="single" w:sz="4" w:space="1" w:color="auto"/>
        </w:pBdr>
      </w:pPr>
      <w:r>
        <w:t>•</w:t>
      </w:r>
      <w:r>
        <w:tab/>
        <w:t>Auditeren</w:t>
      </w:r>
    </w:p>
    <w:p w:rsidR="00CC54EF" w:rsidRDefault="00CC54EF" w:rsidP="00CC54EF">
      <w:pPr>
        <w:pStyle w:val="Geenafstand"/>
        <w:pBdr>
          <w:bottom w:val="single" w:sz="4" w:space="1" w:color="auto"/>
        </w:pBdr>
      </w:pPr>
      <w:r>
        <w:t>•</w:t>
      </w:r>
      <w:r>
        <w:tab/>
        <w:t>Opdracht</w:t>
      </w:r>
    </w:p>
    <w:p w:rsidR="00CC54EF" w:rsidRDefault="00CC54EF" w:rsidP="00CC54EF">
      <w:pPr>
        <w:pStyle w:val="Geenafstand"/>
        <w:pBdr>
          <w:bottom w:val="single" w:sz="4" w:space="1" w:color="auto"/>
        </w:pBdr>
      </w:pPr>
      <w:r>
        <w:t>Instapscholing 4 van 4</w:t>
      </w:r>
    </w:p>
    <w:p w:rsidR="00CC54EF" w:rsidRDefault="00CC54EF" w:rsidP="00CC54EF">
      <w:pPr>
        <w:pStyle w:val="Geenafstand"/>
        <w:pBdr>
          <w:bottom w:val="single" w:sz="4" w:space="1" w:color="auto"/>
        </w:pBdr>
      </w:pPr>
      <w:r>
        <w:lastRenderedPageBreak/>
        <w:t>•</w:t>
      </w:r>
      <w:r>
        <w:tab/>
        <w:t>Terugkoppeling audits</w:t>
      </w:r>
    </w:p>
    <w:p w:rsidR="00CC54EF" w:rsidRDefault="00CC54EF" w:rsidP="00CC54EF">
      <w:pPr>
        <w:pStyle w:val="Geenafstand"/>
        <w:pBdr>
          <w:bottom w:val="single" w:sz="4" w:space="1" w:color="auto"/>
        </w:pBdr>
      </w:pPr>
      <w:r>
        <w:t>•</w:t>
      </w:r>
      <w:r>
        <w:tab/>
        <w:t xml:space="preserve">Invulling aandachtsveld </w:t>
      </w:r>
    </w:p>
    <w:p w:rsidR="00CC54EF" w:rsidRDefault="00CC54EF" w:rsidP="00CC54EF">
      <w:pPr>
        <w:pStyle w:val="Geenafstand"/>
        <w:pBdr>
          <w:bottom w:val="single" w:sz="4" w:space="1" w:color="auto"/>
        </w:pBdr>
      </w:pPr>
      <w:r>
        <w:t>•</w:t>
      </w:r>
      <w:r>
        <w:tab/>
        <w:t>Casuïstiek</w:t>
      </w:r>
    </w:p>
    <w:p w:rsidR="00CC54EF" w:rsidRDefault="00CC54EF" w:rsidP="00CC54EF">
      <w:pPr>
        <w:pStyle w:val="Geenafstand"/>
        <w:pBdr>
          <w:bottom w:val="single" w:sz="4" w:space="1" w:color="auto"/>
        </w:pBdr>
      </w:pPr>
      <w:r>
        <w:t>•</w:t>
      </w:r>
      <w:r>
        <w:tab/>
        <w:t>Evaluatie</w:t>
      </w:r>
    </w:p>
    <w:p w:rsidR="006151ED" w:rsidRDefault="006151ED" w:rsidP="006151ED">
      <w:pPr>
        <w:pStyle w:val="Geenafstand"/>
      </w:pPr>
    </w:p>
    <w:p w:rsidR="00C24148" w:rsidRDefault="0045530C" w:rsidP="00DC2B4A">
      <w:pPr>
        <w:pStyle w:val="Geenafstand"/>
        <w:rPr>
          <w:u w:val="single"/>
        </w:rPr>
      </w:pPr>
      <w:r w:rsidRPr="0028211F">
        <w:rPr>
          <w:u w:val="single"/>
        </w:rPr>
        <w:t>Doelstelling</w:t>
      </w:r>
      <w:r w:rsidR="00DC2B4A">
        <w:rPr>
          <w:u w:val="single"/>
        </w:rPr>
        <w:t xml:space="preserve">   </w:t>
      </w:r>
    </w:p>
    <w:p w:rsidR="00DC2B4A" w:rsidRPr="006123C0" w:rsidRDefault="006123C0" w:rsidP="00DC2B4A">
      <w:pPr>
        <w:pStyle w:val="Geenafstand"/>
        <w:pBdr>
          <w:bottom w:val="single" w:sz="4" w:space="1" w:color="auto"/>
        </w:pBdr>
      </w:pPr>
      <w:r>
        <w:t>De medewerker heeft voldoende kennis van hygiëne en infectiepreventie en kan dit toepassen in haar rol als HKM-er in TMZ</w:t>
      </w:r>
    </w:p>
    <w:p w:rsidR="00DC2B4A" w:rsidRDefault="00DC2B4A" w:rsidP="0028211F">
      <w:pPr>
        <w:pStyle w:val="Geenafstand"/>
        <w:ind w:left="720"/>
        <w:rPr>
          <w:u w:val="single"/>
        </w:rPr>
      </w:pPr>
    </w:p>
    <w:p w:rsidR="00217022" w:rsidRPr="0028211F" w:rsidRDefault="00217022" w:rsidP="0028211F">
      <w:pPr>
        <w:pStyle w:val="Geenafstand"/>
        <w:ind w:left="720"/>
        <w:rPr>
          <w:u w:val="single"/>
        </w:rPr>
      </w:pPr>
    </w:p>
    <w:p w:rsidR="00F54865" w:rsidRDefault="0045530C" w:rsidP="00DC2B4A">
      <w:pPr>
        <w:rPr>
          <w:u w:val="single"/>
        </w:rPr>
      </w:pPr>
      <w:r w:rsidRPr="0028211F">
        <w:rPr>
          <w:u w:val="single"/>
        </w:rPr>
        <w:t>Programma</w:t>
      </w:r>
      <w:r w:rsidR="00D23CDD">
        <w:rPr>
          <w:u w:val="single"/>
        </w:rPr>
        <w:t xml:space="preserve">  </w:t>
      </w:r>
    </w:p>
    <w:p w:rsidR="00F54865" w:rsidRPr="00954B42" w:rsidRDefault="00F54865" w:rsidP="00DC2B4A">
      <w:pPr>
        <w:rPr>
          <w:b/>
          <w:u w:val="single"/>
        </w:rPr>
      </w:pPr>
      <w:r w:rsidRPr="00954B42">
        <w:rPr>
          <w:b/>
          <w:u w:val="single"/>
        </w:rPr>
        <w:t>Bijeenkomst 1 (2 uur)</w:t>
      </w:r>
    </w:p>
    <w:p w:rsidR="00954B42" w:rsidRDefault="00F54865" w:rsidP="00954B42">
      <w:pPr>
        <w:pStyle w:val="Geenafstand"/>
        <w:pBdr>
          <w:bottom w:val="single" w:sz="4" w:space="1" w:color="auto"/>
        </w:pBdr>
      </w:pPr>
      <w:r>
        <w:rPr>
          <w:u w:val="single"/>
        </w:rPr>
        <w:t>1</w:t>
      </w:r>
      <w:r w:rsidRPr="00F54865">
        <w:rPr>
          <w:u w:val="single"/>
          <w:vertAlign w:val="superscript"/>
        </w:rPr>
        <w:t>e</w:t>
      </w:r>
      <w:r>
        <w:rPr>
          <w:u w:val="single"/>
        </w:rPr>
        <w:t xml:space="preserve"> uur</w:t>
      </w:r>
      <w:r>
        <w:rPr>
          <w:u w:val="single"/>
        </w:rPr>
        <w:br/>
      </w:r>
      <w:r w:rsidRPr="00954B42">
        <w:t>Kennismaking</w:t>
      </w:r>
      <w:r w:rsidRPr="00954B42">
        <w:br/>
        <w:t>inleiding</w:t>
      </w:r>
      <w:r w:rsidR="00954B42">
        <w:t xml:space="preserve"> (Algemene hygiëne/Persoonlijk hygiëne medewerker/Persoonlijke hygiëne cliënten)</w:t>
      </w:r>
      <w:r w:rsidR="00954B42" w:rsidRPr="00954B42">
        <w:t xml:space="preserve"> in de infectiepreventie d.m.v. een onderwijsleergespr</w:t>
      </w:r>
      <w:r w:rsidR="003148E6">
        <w:t>ek m.b.v. PowerPointpresentatie inclusief 2 filmpjes.</w:t>
      </w:r>
      <w:r w:rsidR="00954B42" w:rsidRPr="00954B42">
        <w:br/>
      </w:r>
      <w:r w:rsidR="00954B42">
        <w:rPr>
          <w:u w:val="single"/>
        </w:rPr>
        <w:t>2</w:t>
      </w:r>
      <w:r w:rsidR="00954B42" w:rsidRPr="00954B42">
        <w:rPr>
          <w:u w:val="single"/>
          <w:vertAlign w:val="superscript"/>
        </w:rPr>
        <w:t>e</w:t>
      </w:r>
      <w:r w:rsidR="00954B42">
        <w:rPr>
          <w:u w:val="single"/>
        </w:rPr>
        <w:t xml:space="preserve"> uur</w:t>
      </w:r>
    </w:p>
    <w:p w:rsidR="00954B42" w:rsidRDefault="00954B42" w:rsidP="00954B42">
      <w:pPr>
        <w:pStyle w:val="Geenafstand"/>
        <w:pBdr>
          <w:bottom w:val="single" w:sz="4" w:space="1" w:color="auto"/>
        </w:pBdr>
      </w:pPr>
      <w:r>
        <w:t xml:space="preserve">Vervolg onderwijsleergesprek m.b.v. PowerPointpresentatie </w:t>
      </w:r>
    </w:p>
    <w:p w:rsidR="00954B42" w:rsidRDefault="00954B42" w:rsidP="00954B42">
      <w:pPr>
        <w:pStyle w:val="Geenafstand"/>
        <w:pBdr>
          <w:bottom w:val="single" w:sz="4" w:space="1" w:color="auto"/>
        </w:pBdr>
      </w:pPr>
      <w:r>
        <w:t>Interactief leergesprek over de onderwerpen handhygiëne en prikaccidenten.</w:t>
      </w:r>
    </w:p>
    <w:p w:rsidR="00954B42" w:rsidRDefault="00954B42" w:rsidP="00954B42">
      <w:pPr>
        <w:pStyle w:val="Geenafstand"/>
        <w:pBdr>
          <w:bottom w:val="single" w:sz="4" w:space="1" w:color="auto"/>
        </w:pBdr>
      </w:pPr>
      <w:r>
        <w:t>Oefenen met de techniek van handhygiëne m.b.v. de UV lamp (blauwe lamp)</w:t>
      </w:r>
    </w:p>
    <w:p w:rsidR="003148E6" w:rsidRDefault="003148E6" w:rsidP="00954B42">
      <w:pPr>
        <w:pStyle w:val="Geenafstand"/>
        <w:pBdr>
          <w:bottom w:val="single" w:sz="4" w:space="1" w:color="auto"/>
        </w:pBdr>
      </w:pPr>
    </w:p>
    <w:p w:rsidR="003148E6" w:rsidRPr="003148E6" w:rsidRDefault="003148E6" w:rsidP="00954B42">
      <w:pPr>
        <w:pStyle w:val="Geenafstand"/>
        <w:pBdr>
          <w:bottom w:val="single" w:sz="4" w:space="1" w:color="auto"/>
        </w:pBdr>
        <w:rPr>
          <w:b/>
        </w:rPr>
      </w:pPr>
      <w:r w:rsidRPr="003148E6">
        <w:rPr>
          <w:b/>
        </w:rPr>
        <w:t>Bijeenkomst 2 (2 uur)</w:t>
      </w:r>
    </w:p>
    <w:p w:rsidR="00954B42" w:rsidRPr="003148E6" w:rsidRDefault="003148E6" w:rsidP="00954B42">
      <w:pPr>
        <w:pStyle w:val="Geenafstand"/>
        <w:pBdr>
          <w:bottom w:val="single" w:sz="4" w:space="1" w:color="auto"/>
        </w:pBdr>
        <w:rPr>
          <w:u w:val="single"/>
        </w:rPr>
      </w:pPr>
      <w:r w:rsidRPr="003148E6">
        <w:rPr>
          <w:u w:val="single"/>
        </w:rPr>
        <w:t>1</w:t>
      </w:r>
      <w:r w:rsidRPr="003148E6">
        <w:rPr>
          <w:u w:val="single"/>
          <w:vertAlign w:val="superscript"/>
        </w:rPr>
        <w:t>e</w:t>
      </w:r>
      <w:r w:rsidRPr="003148E6">
        <w:rPr>
          <w:u w:val="single"/>
        </w:rPr>
        <w:t xml:space="preserve"> uur</w:t>
      </w:r>
    </w:p>
    <w:p w:rsidR="00954B42" w:rsidRDefault="002958E7" w:rsidP="00954B42">
      <w:pPr>
        <w:pStyle w:val="Geenafstand"/>
        <w:pBdr>
          <w:bottom w:val="single" w:sz="4" w:space="1" w:color="auto"/>
        </w:pBdr>
      </w:pPr>
      <w:r>
        <w:t>Onderwijsleergesprek:</w:t>
      </w:r>
    </w:p>
    <w:p w:rsidR="002958E7" w:rsidRDefault="002958E7" w:rsidP="00954B42">
      <w:pPr>
        <w:pStyle w:val="Geenafstand"/>
        <w:pBdr>
          <w:bottom w:val="single" w:sz="4" w:space="1" w:color="auto"/>
        </w:pBdr>
      </w:pPr>
      <w:r>
        <w:t>Overdracht van micro-organismen</w:t>
      </w:r>
      <w:r w:rsidR="00FA00DE">
        <w:t>/veel voorkomende infecties/</w:t>
      </w:r>
      <w:r w:rsidR="00E50E63">
        <w:t>uitbraken</w:t>
      </w:r>
    </w:p>
    <w:p w:rsidR="00E50E63" w:rsidRDefault="00E50E63" w:rsidP="00954B42">
      <w:pPr>
        <w:pStyle w:val="Geenafstand"/>
        <w:pBdr>
          <w:bottom w:val="single" w:sz="4" w:space="1" w:color="auto"/>
        </w:pBdr>
      </w:pPr>
      <w:r>
        <w:t>Filmpje over Noro</w:t>
      </w:r>
    </w:p>
    <w:p w:rsidR="00E50E63" w:rsidRPr="00E50E63" w:rsidRDefault="00E50E63" w:rsidP="00954B42">
      <w:pPr>
        <w:pStyle w:val="Geenafstand"/>
        <w:pBdr>
          <w:bottom w:val="single" w:sz="4" w:space="1" w:color="auto"/>
        </w:pBdr>
        <w:rPr>
          <w:u w:val="single"/>
        </w:rPr>
      </w:pPr>
      <w:r w:rsidRPr="00E50E63">
        <w:rPr>
          <w:u w:val="single"/>
        </w:rPr>
        <w:t>2</w:t>
      </w:r>
      <w:r w:rsidRPr="00E50E63">
        <w:rPr>
          <w:u w:val="single"/>
          <w:vertAlign w:val="superscript"/>
        </w:rPr>
        <w:t>e</w:t>
      </w:r>
      <w:r w:rsidRPr="00E50E63">
        <w:rPr>
          <w:u w:val="single"/>
        </w:rPr>
        <w:t xml:space="preserve"> uur</w:t>
      </w:r>
    </w:p>
    <w:p w:rsidR="00E50E63" w:rsidRDefault="00E50E63" w:rsidP="00954B42">
      <w:pPr>
        <w:pStyle w:val="Geenafstand"/>
        <w:pBdr>
          <w:bottom w:val="single" w:sz="4" w:space="1" w:color="auto"/>
        </w:pBdr>
      </w:pPr>
      <w:r>
        <w:t xml:space="preserve">Vervolg onderwijsleergesprek </w:t>
      </w:r>
      <w:r w:rsidRPr="00E50E63">
        <w:t>BRMO en MRSA/isolatiemaatregelen</w:t>
      </w:r>
    </w:p>
    <w:p w:rsidR="00E50E63" w:rsidRDefault="00E50E63" w:rsidP="00954B42">
      <w:pPr>
        <w:pStyle w:val="Geenafstand"/>
        <w:pBdr>
          <w:bottom w:val="single" w:sz="4" w:space="1" w:color="auto"/>
        </w:pBdr>
      </w:pPr>
    </w:p>
    <w:p w:rsidR="00E50E63" w:rsidRPr="00E50E63" w:rsidRDefault="00E50E63" w:rsidP="00954B42">
      <w:pPr>
        <w:pStyle w:val="Geenafstand"/>
        <w:pBdr>
          <w:bottom w:val="single" w:sz="4" w:space="1" w:color="auto"/>
        </w:pBdr>
        <w:rPr>
          <w:b/>
        </w:rPr>
      </w:pPr>
      <w:r w:rsidRPr="00E50E63">
        <w:rPr>
          <w:b/>
        </w:rPr>
        <w:t>Bijeenkomst 3 (2 uur)</w:t>
      </w:r>
    </w:p>
    <w:p w:rsidR="00E50E63" w:rsidRDefault="00E50E63" w:rsidP="00954B42">
      <w:pPr>
        <w:pStyle w:val="Geenafstand"/>
        <w:pBdr>
          <w:bottom w:val="single" w:sz="4" w:space="1" w:color="auto"/>
        </w:pBdr>
        <w:rPr>
          <w:u w:val="single"/>
        </w:rPr>
      </w:pPr>
      <w:r w:rsidRPr="00E50E63">
        <w:rPr>
          <w:u w:val="single"/>
        </w:rPr>
        <w:t>1</w:t>
      </w:r>
      <w:r w:rsidRPr="00E50E63">
        <w:rPr>
          <w:u w:val="single"/>
          <w:vertAlign w:val="superscript"/>
        </w:rPr>
        <w:t>e</w:t>
      </w:r>
      <w:r w:rsidRPr="00E50E63">
        <w:rPr>
          <w:u w:val="single"/>
        </w:rPr>
        <w:t xml:space="preserve"> uur</w:t>
      </w:r>
    </w:p>
    <w:p w:rsidR="003B5FA3" w:rsidRPr="00933291" w:rsidRDefault="00933291" w:rsidP="00954B42">
      <w:pPr>
        <w:pStyle w:val="Geenafstand"/>
        <w:pBdr>
          <w:bottom w:val="single" w:sz="4" w:space="1" w:color="auto"/>
        </w:pBdr>
      </w:pPr>
      <w:r w:rsidRPr="00933291">
        <w:t>Onderwijsleergesprek</w:t>
      </w:r>
      <w:r>
        <w:t xml:space="preserve">: </w:t>
      </w:r>
      <w:r w:rsidR="00B7176D">
        <w:t>reiniging, desinfectie en sterilisatie/opslag van materialen en medicijnen/protocollen</w:t>
      </w:r>
    </w:p>
    <w:p w:rsidR="00E50E63" w:rsidRDefault="00E50E63" w:rsidP="00954B42">
      <w:pPr>
        <w:pStyle w:val="Geenafstand"/>
        <w:pBdr>
          <w:bottom w:val="single" w:sz="4" w:space="1" w:color="auto"/>
        </w:pBdr>
        <w:rPr>
          <w:u w:val="single"/>
        </w:rPr>
      </w:pPr>
      <w:r w:rsidRPr="00E50E63">
        <w:rPr>
          <w:u w:val="single"/>
        </w:rPr>
        <w:t>2</w:t>
      </w:r>
      <w:r w:rsidRPr="00E50E63">
        <w:rPr>
          <w:u w:val="single"/>
          <w:vertAlign w:val="superscript"/>
        </w:rPr>
        <w:t>e</w:t>
      </w:r>
      <w:r w:rsidRPr="00E50E63">
        <w:rPr>
          <w:u w:val="single"/>
        </w:rPr>
        <w:t xml:space="preserve"> uur</w:t>
      </w:r>
    </w:p>
    <w:p w:rsidR="00B7176D" w:rsidRDefault="00F5015F" w:rsidP="00954B42">
      <w:pPr>
        <w:pStyle w:val="Geenafstand"/>
        <w:pBdr>
          <w:bottom w:val="single" w:sz="4" w:space="1" w:color="auto"/>
        </w:pBdr>
      </w:pPr>
      <w:r w:rsidRPr="00F5015F">
        <w:t>Casusbespreking</w:t>
      </w:r>
    </w:p>
    <w:p w:rsidR="00F5015F" w:rsidRPr="00F5015F" w:rsidRDefault="00F5015F" w:rsidP="00954B42">
      <w:pPr>
        <w:pStyle w:val="Geenafstand"/>
        <w:pBdr>
          <w:bottom w:val="single" w:sz="4" w:space="1" w:color="auto"/>
        </w:pBdr>
      </w:pPr>
      <w:r>
        <w:t>Onderwijsleergesprek: auditeren + uitleg opdracht auditeren</w:t>
      </w:r>
    </w:p>
    <w:p w:rsidR="00E50E63" w:rsidRDefault="00E50E63" w:rsidP="00954B42">
      <w:pPr>
        <w:pStyle w:val="Geenafstand"/>
        <w:pBdr>
          <w:bottom w:val="single" w:sz="4" w:space="1" w:color="auto"/>
        </w:pBdr>
        <w:rPr>
          <w:u w:val="single"/>
        </w:rPr>
      </w:pPr>
    </w:p>
    <w:p w:rsidR="00F5015F" w:rsidRPr="00E50E63" w:rsidRDefault="00F5015F" w:rsidP="00954B42">
      <w:pPr>
        <w:pStyle w:val="Geenafstand"/>
        <w:pBdr>
          <w:bottom w:val="single" w:sz="4" w:space="1" w:color="auto"/>
        </w:pBdr>
        <w:rPr>
          <w:u w:val="single"/>
        </w:rPr>
      </w:pPr>
    </w:p>
    <w:p w:rsidR="00E50E63" w:rsidRPr="00E50E63" w:rsidRDefault="00E50E63" w:rsidP="00954B42">
      <w:pPr>
        <w:pStyle w:val="Geenafstand"/>
        <w:pBdr>
          <w:bottom w:val="single" w:sz="4" w:space="1" w:color="auto"/>
        </w:pBdr>
        <w:rPr>
          <w:b/>
        </w:rPr>
      </w:pPr>
      <w:r w:rsidRPr="00E50E63">
        <w:rPr>
          <w:b/>
        </w:rPr>
        <w:t>Bijeenkomst 4 (2 uur)</w:t>
      </w:r>
    </w:p>
    <w:p w:rsidR="00FA00DE" w:rsidRPr="00E50E63" w:rsidRDefault="00E50E63" w:rsidP="00954B42">
      <w:pPr>
        <w:pStyle w:val="Geenafstand"/>
        <w:pBdr>
          <w:bottom w:val="single" w:sz="4" w:space="1" w:color="auto"/>
        </w:pBdr>
        <w:rPr>
          <w:u w:val="single"/>
        </w:rPr>
      </w:pPr>
      <w:r w:rsidRPr="00E50E63">
        <w:rPr>
          <w:u w:val="single"/>
        </w:rPr>
        <w:t>1</w:t>
      </w:r>
      <w:r w:rsidRPr="00E50E63">
        <w:rPr>
          <w:u w:val="single"/>
          <w:vertAlign w:val="superscript"/>
        </w:rPr>
        <w:t>e</w:t>
      </w:r>
      <w:r w:rsidRPr="00E50E63">
        <w:rPr>
          <w:u w:val="single"/>
        </w:rPr>
        <w:t xml:space="preserve"> uur</w:t>
      </w:r>
    </w:p>
    <w:p w:rsidR="002958E7" w:rsidRDefault="008241F1" w:rsidP="00954B42">
      <w:pPr>
        <w:pStyle w:val="Geenafstand"/>
        <w:pBdr>
          <w:bottom w:val="single" w:sz="4" w:space="1" w:color="auto"/>
        </w:pBdr>
      </w:pPr>
      <w:r>
        <w:t>Terugkoppeling audits/ervaringen delen (samenwerkend leren)</w:t>
      </w:r>
    </w:p>
    <w:p w:rsidR="00954B42" w:rsidRDefault="003148E6" w:rsidP="00954B42">
      <w:pPr>
        <w:pStyle w:val="Geenafstand"/>
        <w:pBdr>
          <w:bottom w:val="single" w:sz="4" w:space="1" w:color="auto"/>
        </w:pBdr>
        <w:rPr>
          <w:u w:val="single"/>
        </w:rPr>
      </w:pPr>
      <w:r w:rsidRPr="003148E6">
        <w:rPr>
          <w:u w:val="single"/>
        </w:rPr>
        <w:t>2</w:t>
      </w:r>
      <w:r w:rsidRPr="003148E6">
        <w:rPr>
          <w:u w:val="single"/>
          <w:vertAlign w:val="superscript"/>
        </w:rPr>
        <w:t>e</w:t>
      </w:r>
      <w:r w:rsidRPr="003148E6">
        <w:rPr>
          <w:u w:val="single"/>
        </w:rPr>
        <w:t xml:space="preserve"> uur</w:t>
      </w:r>
    </w:p>
    <w:p w:rsidR="008241F1" w:rsidRDefault="008241F1" w:rsidP="00954B42">
      <w:pPr>
        <w:pStyle w:val="Geenafstand"/>
        <w:pBdr>
          <w:bottom w:val="single" w:sz="4" w:space="1" w:color="auto"/>
        </w:pBdr>
      </w:pPr>
      <w:r w:rsidRPr="008241F1">
        <w:t>Onderwijsleergesprek: Hoe vul je de taak van HKM-er in?</w:t>
      </w:r>
    </w:p>
    <w:p w:rsidR="00A037EA" w:rsidRDefault="00A037EA" w:rsidP="00954B42">
      <w:pPr>
        <w:pStyle w:val="Geenafstand"/>
        <w:pBdr>
          <w:bottom w:val="single" w:sz="4" w:space="1" w:color="auto"/>
        </w:pBdr>
      </w:pPr>
      <w:r>
        <w:t>Taken van de HKM-er</w:t>
      </w:r>
    </w:p>
    <w:p w:rsidR="00A037EA" w:rsidRDefault="00A037EA" w:rsidP="00954B42">
      <w:pPr>
        <w:pStyle w:val="Geenafstand"/>
        <w:pBdr>
          <w:bottom w:val="single" w:sz="4" w:space="1" w:color="auto"/>
        </w:pBdr>
      </w:pPr>
      <w:r>
        <w:t xml:space="preserve">Bespreken van veelvoorkomende vragen &amp; vraagstellingen </w:t>
      </w:r>
    </w:p>
    <w:p w:rsidR="00A037EA" w:rsidRPr="00A037EA" w:rsidRDefault="00A037EA" w:rsidP="00954B42">
      <w:pPr>
        <w:pStyle w:val="Geenafstand"/>
        <w:pBdr>
          <w:bottom w:val="single" w:sz="4" w:space="1" w:color="auto"/>
        </w:pBdr>
        <w:rPr>
          <w:b/>
        </w:rPr>
      </w:pPr>
      <w:r w:rsidRPr="00A037EA">
        <w:rPr>
          <w:b/>
        </w:rPr>
        <w:lastRenderedPageBreak/>
        <w:t>Evaluatie</w:t>
      </w:r>
    </w:p>
    <w:p w:rsidR="00954B42" w:rsidRDefault="00954B42" w:rsidP="00954B42">
      <w:pPr>
        <w:pStyle w:val="Geenafstand"/>
        <w:pBdr>
          <w:bottom w:val="single" w:sz="4" w:space="1" w:color="auto"/>
        </w:pBdr>
      </w:pPr>
    </w:p>
    <w:p w:rsidR="00954B42" w:rsidRDefault="00954B42" w:rsidP="00954B42">
      <w:pPr>
        <w:pStyle w:val="Geenafstand"/>
        <w:pBdr>
          <w:bottom w:val="single" w:sz="4" w:space="1" w:color="auto"/>
        </w:pBdr>
      </w:pPr>
    </w:p>
    <w:p w:rsidR="00954B42" w:rsidRDefault="00954B42" w:rsidP="00954B42">
      <w:pPr>
        <w:pStyle w:val="Geenafstand"/>
        <w:pBdr>
          <w:bottom w:val="single" w:sz="4" w:space="1" w:color="auto"/>
        </w:pBdr>
      </w:pPr>
    </w:p>
    <w:p w:rsidR="006C6948" w:rsidRDefault="00F54865" w:rsidP="00906FFB">
      <w:r w:rsidRPr="00954B42">
        <w:t xml:space="preserve"> </w:t>
      </w:r>
      <w:r w:rsidR="00954B42">
        <w:rPr>
          <w:u w:val="single"/>
        </w:rPr>
        <w:br/>
      </w:r>
    </w:p>
    <w:p w:rsidR="006C6948" w:rsidRDefault="006C6948" w:rsidP="00D23CDD">
      <w:pPr>
        <w:pStyle w:val="Lijstalinea"/>
        <w:rPr>
          <w:color w:val="FF0000"/>
        </w:rPr>
      </w:pPr>
      <w:r w:rsidRPr="005A008B">
        <w:rPr>
          <w:u w:val="single"/>
        </w:rPr>
        <w:t>Materiaal</w:t>
      </w:r>
      <w:r w:rsidR="00F57445">
        <w:rPr>
          <w:u w:val="single"/>
        </w:rPr>
        <w:t xml:space="preserve"> </w:t>
      </w:r>
      <w:bookmarkStart w:id="0" w:name="_GoBack"/>
      <w:bookmarkEnd w:id="0"/>
    </w:p>
    <w:p w:rsidR="0045530C" w:rsidRDefault="000407F6" w:rsidP="00F54865">
      <w:pPr>
        <w:pStyle w:val="Geenafstand"/>
        <w:rPr>
          <w:u w:val="single"/>
        </w:rPr>
      </w:pPr>
      <w:r>
        <w:rPr>
          <w:u w:val="single"/>
        </w:rPr>
        <w:t>Gebruikte bronnen</w:t>
      </w:r>
      <w:r w:rsidR="0020239E">
        <w:rPr>
          <w:u w:val="single"/>
        </w:rPr>
        <w:t>/verwijzing naar literatuur, protocol, richtlijnen etc</w:t>
      </w:r>
    </w:p>
    <w:p w:rsidR="00F54865" w:rsidRDefault="00906FFB" w:rsidP="000427E1">
      <w:pPr>
        <w:pStyle w:val="Geenafstand"/>
        <w:pBdr>
          <w:bottom w:val="single" w:sz="4" w:space="1" w:color="auto"/>
        </w:pBdr>
        <w:rPr>
          <w:color w:val="FF0000"/>
        </w:rPr>
      </w:pPr>
      <w:hyperlink r:id="rId13" w:history="1">
        <w:r w:rsidR="00F54865" w:rsidRPr="00546CF5">
          <w:rPr>
            <w:rStyle w:val="Hyperlink"/>
          </w:rPr>
          <w:t>http://www.rivm.nl/Onderwerpen/W/Werkgroep_Infectie_Preventie_WIP</w:t>
        </w:r>
      </w:hyperlink>
    </w:p>
    <w:p w:rsidR="000427E1" w:rsidRDefault="00906FFB" w:rsidP="000427E1">
      <w:pPr>
        <w:pStyle w:val="Geenafstand"/>
        <w:pBdr>
          <w:bottom w:val="single" w:sz="4" w:space="1" w:color="auto"/>
        </w:pBdr>
        <w:rPr>
          <w:color w:val="FF0000"/>
        </w:rPr>
      </w:pPr>
      <w:hyperlink r:id="rId14" w:history="1">
        <w:r w:rsidR="00F54865" w:rsidRPr="00546CF5">
          <w:rPr>
            <w:rStyle w:val="Hyperlink"/>
          </w:rPr>
          <w:t>http://www.who.int/en/</w:t>
        </w:r>
      </w:hyperlink>
    </w:p>
    <w:p w:rsidR="00F54865" w:rsidRDefault="00906FFB" w:rsidP="000427E1">
      <w:pPr>
        <w:pStyle w:val="Geenafstand"/>
        <w:pBdr>
          <w:bottom w:val="single" w:sz="4" w:space="1" w:color="auto"/>
        </w:pBdr>
        <w:rPr>
          <w:color w:val="FF0000"/>
        </w:rPr>
      </w:pPr>
      <w:hyperlink r:id="rId15" w:history="1">
        <w:r w:rsidR="00F54865" w:rsidRPr="00546CF5">
          <w:rPr>
            <w:rStyle w:val="Hyperlink"/>
          </w:rPr>
          <w:t>http://triviummeulenbeltzorg.nl</w:t>
        </w:r>
      </w:hyperlink>
    </w:p>
    <w:p w:rsidR="00F54865" w:rsidRDefault="00906FFB" w:rsidP="000427E1">
      <w:pPr>
        <w:pStyle w:val="Geenafstand"/>
        <w:pBdr>
          <w:bottom w:val="single" w:sz="4" w:space="1" w:color="auto"/>
        </w:pBdr>
        <w:rPr>
          <w:color w:val="FF0000"/>
        </w:rPr>
      </w:pPr>
      <w:hyperlink r:id="rId16" w:history="1">
        <w:r w:rsidR="00F54865" w:rsidRPr="00546CF5">
          <w:rPr>
            <w:rStyle w:val="Hyperlink"/>
          </w:rPr>
          <w:t>http://www.rivm.nl/dsresource?objectid=bd3f376f-e57b-450a-9195-470905a94ab3&amp;type=org&amp;disposition=inline</w:t>
        </w:r>
      </w:hyperlink>
    </w:p>
    <w:p w:rsidR="00F54865" w:rsidRDefault="00906FFB" w:rsidP="000427E1">
      <w:pPr>
        <w:pStyle w:val="Geenafstand"/>
        <w:pBdr>
          <w:bottom w:val="single" w:sz="4" w:space="1" w:color="auto"/>
        </w:pBdr>
        <w:rPr>
          <w:color w:val="FF0000"/>
        </w:rPr>
      </w:pPr>
      <w:hyperlink r:id="rId17" w:history="1">
        <w:r w:rsidR="00F54865" w:rsidRPr="00546CF5">
          <w:rPr>
            <w:rStyle w:val="Hyperlink"/>
          </w:rPr>
          <w:t>https://www.igz.nl/</w:t>
        </w:r>
      </w:hyperlink>
    </w:p>
    <w:p w:rsidR="00F54865" w:rsidRDefault="00906FFB" w:rsidP="000427E1">
      <w:pPr>
        <w:pStyle w:val="Geenafstand"/>
        <w:pBdr>
          <w:bottom w:val="single" w:sz="4" w:space="1" w:color="auto"/>
        </w:pBdr>
        <w:rPr>
          <w:color w:val="FF0000"/>
        </w:rPr>
      </w:pPr>
      <w:hyperlink r:id="rId18" w:history="1">
        <w:r w:rsidR="00F54865" w:rsidRPr="00546CF5">
          <w:rPr>
            <w:rStyle w:val="Hyperlink"/>
          </w:rPr>
          <w:t>https://nl.wikipedia.org/wiki/Ignaz_Semmelweis</w:t>
        </w:r>
      </w:hyperlink>
    </w:p>
    <w:p w:rsidR="00F54865" w:rsidRDefault="00906FFB" w:rsidP="000427E1">
      <w:pPr>
        <w:pStyle w:val="Geenafstand"/>
        <w:pBdr>
          <w:bottom w:val="single" w:sz="4" w:space="1" w:color="auto"/>
        </w:pBdr>
        <w:rPr>
          <w:color w:val="FF0000"/>
        </w:rPr>
      </w:pPr>
      <w:hyperlink r:id="rId19" w:history="1">
        <w:r w:rsidR="00F54865" w:rsidRPr="00546CF5">
          <w:rPr>
            <w:rStyle w:val="Hyperlink"/>
          </w:rPr>
          <w:t>http://www.publiekzipnet.nl/</w:t>
        </w:r>
      </w:hyperlink>
    </w:p>
    <w:p w:rsidR="003148E6" w:rsidRDefault="00906FFB" w:rsidP="000427E1">
      <w:pPr>
        <w:pStyle w:val="Geenafstand"/>
        <w:pBdr>
          <w:bottom w:val="single" w:sz="4" w:space="1" w:color="auto"/>
        </w:pBdr>
        <w:rPr>
          <w:rStyle w:val="Hyperlink"/>
        </w:rPr>
      </w:pPr>
      <w:hyperlink r:id="rId20" w:history="1">
        <w:r w:rsidR="00F54865" w:rsidRPr="00546CF5">
          <w:rPr>
            <w:rStyle w:val="Hyperlink"/>
          </w:rPr>
          <w:t>http://www.rivm.nl/Onderwerpen/L/LCI_richtlijnen</w:t>
        </w:r>
      </w:hyperlink>
    </w:p>
    <w:p w:rsidR="003148E6" w:rsidRDefault="00906FFB" w:rsidP="000427E1">
      <w:pPr>
        <w:pStyle w:val="Geenafstand"/>
        <w:pBdr>
          <w:bottom w:val="single" w:sz="4" w:space="1" w:color="auto"/>
        </w:pBdr>
        <w:rPr>
          <w:rStyle w:val="Hyperlink"/>
        </w:rPr>
      </w:pPr>
      <w:hyperlink r:id="rId21" w:history="1">
        <w:r w:rsidR="003148E6" w:rsidRPr="00057579">
          <w:rPr>
            <w:rStyle w:val="Hyperlink"/>
          </w:rPr>
          <w:t>https://www.youtube.com/watch?v=8dySRd7s0Gs</w:t>
        </w:r>
      </w:hyperlink>
    </w:p>
    <w:p w:rsidR="003148E6" w:rsidRDefault="00906FFB" w:rsidP="000427E1">
      <w:pPr>
        <w:pStyle w:val="Geenafstand"/>
        <w:pBdr>
          <w:bottom w:val="single" w:sz="4" w:space="1" w:color="auto"/>
        </w:pBdr>
        <w:rPr>
          <w:rStyle w:val="Hyperlink"/>
        </w:rPr>
      </w:pPr>
      <w:hyperlink r:id="rId22" w:history="1">
        <w:r w:rsidR="00FA00DE" w:rsidRPr="00057579">
          <w:rPr>
            <w:rStyle w:val="Hyperlink"/>
          </w:rPr>
          <w:t>http://ecdc.europa.eu/en/Pages/home.aspx</w:t>
        </w:r>
      </w:hyperlink>
    </w:p>
    <w:p w:rsidR="00B7176D" w:rsidRDefault="00906FFB" w:rsidP="000427E1">
      <w:pPr>
        <w:pStyle w:val="Geenafstand"/>
        <w:pBdr>
          <w:bottom w:val="single" w:sz="4" w:space="1" w:color="auto"/>
        </w:pBdr>
        <w:rPr>
          <w:rStyle w:val="Hyperlink"/>
        </w:rPr>
      </w:pPr>
      <w:hyperlink r:id="rId23" w:history="1">
        <w:r w:rsidR="00B7176D" w:rsidRPr="00057579">
          <w:rPr>
            <w:rStyle w:val="Hyperlink"/>
          </w:rPr>
          <w:t>https://www.igz.nl/onderwerpen/geneesmiddelen/productie_en_distributie_geneesmiddelen/gmp_en_gdp/</w:t>
        </w:r>
      </w:hyperlink>
    </w:p>
    <w:p w:rsidR="00F5015F" w:rsidRDefault="00F5015F" w:rsidP="000427E1">
      <w:pPr>
        <w:pStyle w:val="Geenafstand"/>
        <w:pBdr>
          <w:bottom w:val="single" w:sz="4" w:space="1" w:color="auto"/>
        </w:pBdr>
        <w:rPr>
          <w:rStyle w:val="Hyperlink"/>
        </w:rPr>
      </w:pPr>
      <w:r w:rsidRPr="00F5015F">
        <w:rPr>
          <w:rStyle w:val="Hyperlink"/>
        </w:rPr>
        <w:t>https://www.niaz.nl/</w:t>
      </w:r>
    </w:p>
    <w:p w:rsidR="00B7176D" w:rsidRDefault="00B7176D" w:rsidP="000427E1">
      <w:pPr>
        <w:pStyle w:val="Geenafstand"/>
        <w:pBdr>
          <w:bottom w:val="single" w:sz="4" w:space="1" w:color="auto"/>
        </w:pBdr>
        <w:rPr>
          <w:rStyle w:val="Hyperlink"/>
        </w:rPr>
      </w:pPr>
    </w:p>
    <w:p w:rsidR="00FA00DE" w:rsidRDefault="00FA00DE" w:rsidP="000427E1">
      <w:pPr>
        <w:pStyle w:val="Geenafstand"/>
        <w:pBdr>
          <w:bottom w:val="single" w:sz="4" w:space="1" w:color="auto"/>
        </w:pBdr>
        <w:rPr>
          <w:rStyle w:val="Hyperlink"/>
        </w:rPr>
      </w:pPr>
    </w:p>
    <w:p w:rsidR="003148E6" w:rsidRPr="003148E6" w:rsidRDefault="003148E6" w:rsidP="000427E1">
      <w:pPr>
        <w:pStyle w:val="Geenafstand"/>
        <w:pBdr>
          <w:bottom w:val="single" w:sz="4" w:space="1" w:color="auto"/>
        </w:pBdr>
        <w:rPr>
          <w:color w:val="0000FF" w:themeColor="hyperlink"/>
          <w:u w:val="single"/>
        </w:rPr>
      </w:pPr>
    </w:p>
    <w:p w:rsidR="00F54865" w:rsidRDefault="00F54865" w:rsidP="000427E1">
      <w:pPr>
        <w:pStyle w:val="Geenafstand"/>
        <w:pBdr>
          <w:bottom w:val="single" w:sz="4" w:space="1" w:color="auto"/>
        </w:pBdr>
        <w:rPr>
          <w:color w:val="FF0000"/>
        </w:rPr>
      </w:pPr>
    </w:p>
    <w:p w:rsidR="00F54865" w:rsidRDefault="00F54865" w:rsidP="000427E1">
      <w:pPr>
        <w:pStyle w:val="Geenafstand"/>
        <w:pBdr>
          <w:bottom w:val="single" w:sz="4" w:space="1" w:color="auto"/>
        </w:pBdr>
        <w:rPr>
          <w:color w:val="FF0000"/>
        </w:rPr>
      </w:pPr>
    </w:p>
    <w:p w:rsidR="00F54865" w:rsidRDefault="00F54865" w:rsidP="000427E1">
      <w:pPr>
        <w:pStyle w:val="Geenafstand"/>
        <w:pBdr>
          <w:bottom w:val="single" w:sz="4" w:space="1" w:color="auto"/>
        </w:pBdr>
      </w:pPr>
      <w:r w:rsidRPr="00F54865">
        <w:t>Beleidsplan infectiepreventie TMZ</w:t>
      </w:r>
    </w:p>
    <w:p w:rsidR="00F54865" w:rsidRDefault="00F54865" w:rsidP="000427E1">
      <w:pPr>
        <w:pStyle w:val="Geenafstand"/>
        <w:pBdr>
          <w:bottom w:val="single" w:sz="4" w:space="1" w:color="auto"/>
        </w:pBdr>
      </w:pPr>
      <w:r>
        <w:t>Prikaccidentenprotocol TMZ</w:t>
      </w:r>
    </w:p>
    <w:p w:rsidR="00F54865" w:rsidRPr="00F54865" w:rsidRDefault="00F54865" w:rsidP="000427E1">
      <w:pPr>
        <w:pStyle w:val="Geenafstand"/>
        <w:pBdr>
          <w:bottom w:val="single" w:sz="4" w:space="1" w:color="auto"/>
        </w:pBdr>
      </w:pPr>
    </w:p>
    <w:p w:rsidR="00F54865" w:rsidRDefault="00F54865" w:rsidP="000427E1">
      <w:pPr>
        <w:pStyle w:val="Geenafstand"/>
        <w:pBdr>
          <w:bottom w:val="single" w:sz="4" w:space="1" w:color="auto"/>
        </w:pBdr>
        <w:rPr>
          <w:color w:val="FF0000"/>
        </w:rPr>
      </w:pPr>
    </w:p>
    <w:p w:rsidR="00F54865" w:rsidRDefault="00F54865" w:rsidP="000427E1">
      <w:pPr>
        <w:pStyle w:val="Geenafstand"/>
        <w:pBdr>
          <w:bottom w:val="single" w:sz="4" w:space="1" w:color="auto"/>
        </w:pBdr>
        <w:rPr>
          <w:color w:val="FF0000"/>
        </w:rPr>
      </w:pPr>
    </w:p>
    <w:p w:rsidR="00F54865" w:rsidRDefault="00F54865" w:rsidP="000427E1">
      <w:pPr>
        <w:pStyle w:val="Geenafstand"/>
        <w:pBdr>
          <w:bottom w:val="single" w:sz="4" w:space="1" w:color="auto"/>
        </w:pBdr>
      </w:pPr>
    </w:p>
    <w:p w:rsidR="00A31AA9" w:rsidRDefault="00A31AA9" w:rsidP="000427E1">
      <w:pPr>
        <w:pStyle w:val="Geenafstand"/>
        <w:pBdr>
          <w:bottom w:val="single" w:sz="4" w:space="1" w:color="auto"/>
        </w:pBdr>
      </w:pPr>
    </w:p>
    <w:p w:rsidR="00A31AA9" w:rsidRDefault="00A31AA9" w:rsidP="000427E1">
      <w:pPr>
        <w:pStyle w:val="Geenafstand"/>
        <w:pBdr>
          <w:bottom w:val="single" w:sz="4" w:space="1" w:color="auto"/>
        </w:pBdr>
      </w:pPr>
    </w:p>
    <w:p w:rsidR="000427E1" w:rsidRDefault="000427E1" w:rsidP="000427E1">
      <w:pPr>
        <w:pStyle w:val="Geenafstand"/>
      </w:pPr>
    </w:p>
    <w:p w:rsidR="00A614C8" w:rsidRDefault="000427E1" w:rsidP="00A614C8">
      <w:pPr>
        <w:pStyle w:val="Geenafstand"/>
        <w:rPr>
          <w:u w:val="single"/>
        </w:rPr>
      </w:pPr>
      <w:r w:rsidRPr="000427E1">
        <w:rPr>
          <w:u w:val="single"/>
        </w:rPr>
        <w:t>CanMEDS-competenties</w:t>
      </w:r>
      <w:r w:rsidR="00D23CDD">
        <w:rPr>
          <w:u w:val="single"/>
        </w:rPr>
        <w:t xml:space="preserve"> </w:t>
      </w:r>
    </w:p>
    <w:p w:rsidR="000427E1" w:rsidRDefault="000427E1" w:rsidP="00A614C8">
      <w:pPr>
        <w:pStyle w:val="Geenafstand"/>
        <w:numPr>
          <w:ilvl w:val="0"/>
          <w:numId w:val="21"/>
        </w:numPr>
      </w:pPr>
      <w:r>
        <w:t>Klinisch Handelen</w:t>
      </w:r>
    </w:p>
    <w:p w:rsidR="000427E1" w:rsidRDefault="00D23CDD" w:rsidP="006212E2">
      <w:pPr>
        <w:pStyle w:val="Geenafstand"/>
        <w:numPr>
          <w:ilvl w:val="0"/>
          <w:numId w:val="19"/>
        </w:numPr>
      </w:pPr>
      <w:r>
        <w:t xml:space="preserve">Communicatie </w:t>
      </w:r>
    </w:p>
    <w:p w:rsidR="000427E1" w:rsidRPr="006123C0" w:rsidRDefault="000427E1" w:rsidP="000427E1">
      <w:pPr>
        <w:pStyle w:val="Geenafstand"/>
        <w:numPr>
          <w:ilvl w:val="0"/>
          <w:numId w:val="19"/>
        </w:numPr>
        <w:rPr>
          <w:b/>
        </w:rPr>
      </w:pPr>
      <w:r w:rsidRPr="006123C0">
        <w:rPr>
          <w:b/>
        </w:rPr>
        <w:t>Samenwerking</w:t>
      </w:r>
      <w:r w:rsidR="006123C0">
        <w:rPr>
          <w:b/>
        </w:rPr>
        <w:t xml:space="preserve"> 20%</w:t>
      </w:r>
    </w:p>
    <w:p w:rsidR="000427E1" w:rsidRDefault="000427E1" w:rsidP="000427E1">
      <w:pPr>
        <w:pStyle w:val="Geenafstand"/>
        <w:numPr>
          <w:ilvl w:val="0"/>
          <w:numId w:val="19"/>
        </w:numPr>
      </w:pPr>
      <w:r>
        <w:t>Organisatie</w:t>
      </w:r>
    </w:p>
    <w:p w:rsidR="000427E1" w:rsidRPr="006123C0" w:rsidRDefault="000427E1" w:rsidP="006123C0">
      <w:pPr>
        <w:pStyle w:val="Geenafstand"/>
        <w:numPr>
          <w:ilvl w:val="0"/>
          <w:numId w:val="19"/>
        </w:numPr>
        <w:rPr>
          <w:b/>
        </w:rPr>
      </w:pPr>
      <w:r w:rsidRPr="006123C0">
        <w:rPr>
          <w:b/>
        </w:rPr>
        <w:t>Maatschappelijk handelen</w:t>
      </w:r>
      <w:r w:rsidR="006123C0">
        <w:rPr>
          <w:b/>
        </w:rPr>
        <w:t xml:space="preserve"> 20</w:t>
      </w:r>
      <w:r w:rsidR="006123C0" w:rsidRPr="006123C0">
        <w:rPr>
          <w:b/>
        </w:rPr>
        <w:t>%</w:t>
      </w:r>
    </w:p>
    <w:p w:rsidR="006212E2" w:rsidRDefault="000427E1" w:rsidP="006212E2">
      <w:pPr>
        <w:pStyle w:val="Geenafstand"/>
        <w:numPr>
          <w:ilvl w:val="0"/>
          <w:numId w:val="19"/>
        </w:numPr>
      </w:pPr>
      <w:r>
        <w:t>Kennis en wetenschap</w:t>
      </w:r>
    </w:p>
    <w:p w:rsidR="000427E1" w:rsidRPr="006123C0" w:rsidRDefault="000427E1" w:rsidP="006123C0">
      <w:pPr>
        <w:pStyle w:val="Geenafstand"/>
        <w:numPr>
          <w:ilvl w:val="0"/>
          <w:numId w:val="19"/>
        </w:numPr>
        <w:rPr>
          <w:b/>
        </w:rPr>
      </w:pPr>
      <w:r w:rsidRPr="006123C0">
        <w:rPr>
          <w:b/>
        </w:rPr>
        <w:t>Pr</w:t>
      </w:r>
      <w:r w:rsidR="00D23CDD" w:rsidRPr="006123C0">
        <w:rPr>
          <w:b/>
        </w:rPr>
        <w:t xml:space="preserve">ofessionaliteit en kwaliteit </w:t>
      </w:r>
      <w:r w:rsidR="006123C0">
        <w:rPr>
          <w:b/>
        </w:rPr>
        <w:t>60</w:t>
      </w:r>
      <w:r w:rsidR="006123C0" w:rsidRPr="006123C0">
        <w:rPr>
          <w:b/>
        </w:rPr>
        <w:t>%</w:t>
      </w:r>
    </w:p>
    <w:p w:rsidR="000427E1" w:rsidRDefault="000427E1" w:rsidP="000427E1">
      <w:pPr>
        <w:pStyle w:val="Geenafstand"/>
        <w:pBdr>
          <w:bottom w:val="single" w:sz="4" w:space="1" w:color="auto"/>
        </w:pBdr>
      </w:pPr>
    </w:p>
    <w:p w:rsidR="00CC20A9" w:rsidRPr="00CD2CA5" w:rsidRDefault="00CC20A9" w:rsidP="00CC20A9">
      <w:pPr>
        <w:pStyle w:val="Geenafstand"/>
        <w:ind w:left="720"/>
      </w:pPr>
    </w:p>
    <w:p w:rsidR="00BA4378" w:rsidRDefault="00BA4378" w:rsidP="00DB4206">
      <w:pPr>
        <w:pStyle w:val="Geenafstand"/>
      </w:pPr>
    </w:p>
    <w:sectPr w:rsidR="00BA4378">
      <w:headerReference w:type="default" r:id="rId2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1E2" w:rsidRDefault="003A51E2" w:rsidP="00DB4206">
      <w:pPr>
        <w:spacing w:after="0" w:line="240" w:lineRule="auto"/>
      </w:pPr>
      <w:r>
        <w:separator/>
      </w:r>
    </w:p>
  </w:endnote>
  <w:endnote w:type="continuationSeparator" w:id="0">
    <w:p w:rsidR="003A51E2" w:rsidRDefault="003A51E2" w:rsidP="00DB4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1E2" w:rsidRDefault="003A51E2" w:rsidP="00DB4206">
      <w:pPr>
        <w:spacing w:after="0" w:line="240" w:lineRule="auto"/>
      </w:pPr>
      <w:r>
        <w:separator/>
      </w:r>
    </w:p>
  </w:footnote>
  <w:footnote w:type="continuationSeparator" w:id="0">
    <w:p w:rsidR="003A51E2" w:rsidRDefault="003A51E2" w:rsidP="00DB4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813" w:rsidRDefault="00906FFB">
    <w:pPr>
      <w:pStyle w:val="Koptekst"/>
    </w:pPr>
    <w:sdt>
      <w:sdtPr>
        <w:id w:val="-2082973016"/>
        <w:docPartObj>
          <w:docPartGallery w:val="Page Numbers (Margins)"/>
          <w:docPartUnique/>
        </w:docPartObj>
      </w:sdtPr>
      <w:sdtEndPr/>
      <w:sdtContent>
        <w:r w:rsidR="008D6813">
          <w:rPr>
            <w:noProof/>
            <w:lang w:eastAsia="nl-N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0228908" wp14:editId="40228909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559" name="Rechthoek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131474261"/>
                              </w:sdtPr>
                              <w:sdtEndPr/>
                              <w:sdtContent>
                                <w:p w:rsidR="008D6813" w:rsidRDefault="008D6813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eastAsiaTheme="minorEastAsia"/>
                                    </w:rPr>
                                    <w:fldChar w:fldCharType="begin"/>
                                  </w:r>
                                  <w:r>
                                    <w:instrText>PAGE  \* MERGEFORMAT</w:instrText>
                                  </w:r>
                                  <w:r>
                                    <w:rPr>
                                      <w:rFonts w:eastAsiaTheme="minorEastAsia"/>
                                    </w:rPr>
                                    <w:fldChar w:fldCharType="separate"/>
                                  </w:r>
                                  <w:r w:rsidR="00906FFB" w:rsidRPr="00906FFB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</w:rPr>
                                    <w:t>1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hthoek 9" o:spid="_x0000_s1026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131474261"/>
                        </w:sdtPr>
                        <w:sdtEndPr/>
                        <w:sdtContent>
                          <w:p w:rsidR="008D6813" w:rsidRDefault="008D6813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eastAsiaTheme="minorEastAsia"/>
                              </w:rPr>
                              <w:fldChar w:fldCharType="begin"/>
                            </w:r>
                            <w:r>
                              <w:instrText>PAGE  \* MERGEFORMAT</w:instrText>
                            </w:r>
                            <w:r>
                              <w:rPr>
                                <w:rFonts w:eastAsiaTheme="minorEastAsia"/>
                              </w:rPr>
                              <w:fldChar w:fldCharType="separate"/>
                            </w:r>
                            <w:r w:rsidR="00906FFB" w:rsidRPr="00906FFB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</w:rPr>
                              <w:t>1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  <w:r w:rsidR="008D6813">
      <w:rPr>
        <w:noProof/>
        <w:lang w:eastAsia="nl-NL"/>
      </w:rPr>
      <w:drawing>
        <wp:inline distT="0" distB="0" distL="0" distR="0" wp14:anchorId="4022890A" wp14:editId="4022890B">
          <wp:extent cx="1619250" cy="666750"/>
          <wp:effectExtent l="0" t="0" r="0" b="0"/>
          <wp:docPr id="2" name="Afbeelding 2" descr="I:\Afbeeldingen\V&amp;V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:\Afbeeldingen\V&amp;V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D6813">
      <w:tab/>
    </w:r>
    <w:r w:rsidR="008D6813">
      <w:tab/>
    </w:r>
    <w:r w:rsidR="008D6813">
      <w:rPr>
        <w:noProof/>
        <w:lang w:eastAsia="nl-NL"/>
      </w:rPr>
      <w:drawing>
        <wp:inline distT="0" distB="0" distL="0" distR="0" wp14:anchorId="4022890C" wp14:editId="4022890D">
          <wp:extent cx="1066800" cy="1066800"/>
          <wp:effectExtent l="0" t="0" r="0" b="0"/>
          <wp:docPr id="3" name="Afbeelding 3" descr="I:\Afbeeldingen\tm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:\Afbeeldingen\tmz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D6813" w:rsidRDefault="008D6813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5A34"/>
    <w:multiLevelType w:val="hybridMultilevel"/>
    <w:tmpl w:val="B25C2A0C"/>
    <w:lvl w:ilvl="0" w:tplc="894E0A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40B53"/>
    <w:multiLevelType w:val="hybridMultilevel"/>
    <w:tmpl w:val="6764E8A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1B3E72"/>
    <w:multiLevelType w:val="hybridMultilevel"/>
    <w:tmpl w:val="DEF02B38"/>
    <w:lvl w:ilvl="0" w:tplc="AEE29BC0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A91F35"/>
    <w:multiLevelType w:val="hybridMultilevel"/>
    <w:tmpl w:val="EA345C78"/>
    <w:lvl w:ilvl="0" w:tplc="AEE29BC0">
      <w:start w:val="1"/>
      <w:numFmt w:val="bullet"/>
      <w:lvlText w:val="→"/>
      <w:lvlJc w:val="left"/>
      <w:pPr>
        <w:ind w:left="108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1782F74"/>
    <w:multiLevelType w:val="hybridMultilevel"/>
    <w:tmpl w:val="6F4E978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A859ED"/>
    <w:multiLevelType w:val="hybridMultilevel"/>
    <w:tmpl w:val="4664D6E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EB409F"/>
    <w:multiLevelType w:val="hybridMultilevel"/>
    <w:tmpl w:val="20628F72"/>
    <w:lvl w:ilvl="0" w:tplc="AEE29BC0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BD12C2"/>
    <w:multiLevelType w:val="hybridMultilevel"/>
    <w:tmpl w:val="88FA822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124905"/>
    <w:multiLevelType w:val="hybridMultilevel"/>
    <w:tmpl w:val="253492C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832903"/>
    <w:multiLevelType w:val="hybridMultilevel"/>
    <w:tmpl w:val="0FA458D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AB6EEA"/>
    <w:multiLevelType w:val="hybridMultilevel"/>
    <w:tmpl w:val="4EB60042"/>
    <w:lvl w:ilvl="0" w:tplc="AEE29BC0">
      <w:start w:val="1"/>
      <w:numFmt w:val="bullet"/>
      <w:lvlText w:val="→"/>
      <w:lvlJc w:val="left"/>
      <w:pPr>
        <w:ind w:left="765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579401D2"/>
    <w:multiLevelType w:val="hybridMultilevel"/>
    <w:tmpl w:val="47366DB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FD2615"/>
    <w:multiLevelType w:val="hybridMultilevel"/>
    <w:tmpl w:val="A552D2CE"/>
    <w:lvl w:ilvl="0" w:tplc="AEE29BC0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5F3B27"/>
    <w:multiLevelType w:val="hybridMultilevel"/>
    <w:tmpl w:val="C0C86CD0"/>
    <w:lvl w:ilvl="0" w:tplc="AEE29BC0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7E670F"/>
    <w:multiLevelType w:val="hybridMultilevel"/>
    <w:tmpl w:val="FE28D574"/>
    <w:lvl w:ilvl="0" w:tplc="AEE29BC0">
      <w:start w:val="1"/>
      <w:numFmt w:val="bullet"/>
      <w:lvlText w:val="→"/>
      <w:lvlJc w:val="left"/>
      <w:pPr>
        <w:ind w:left="765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62AA65CD"/>
    <w:multiLevelType w:val="hybridMultilevel"/>
    <w:tmpl w:val="87DA483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1E74F0"/>
    <w:multiLevelType w:val="hybridMultilevel"/>
    <w:tmpl w:val="6E226E66"/>
    <w:lvl w:ilvl="0" w:tplc="4874E0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325FD7"/>
    <w:multiLevelType w:val="hybridMultilevel"/>
    <w:tmpl w:val="8080317E"/>
    <w:lvl w:ilvl="0" w:tplc="894E0A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BE300E"/>
    <w:multiLevelType w:val="hybridMultilevel"/>
    <w:tmpl w:val="82CE959A"/>
    <w:lvl w:ilvl="0" w:tplc="894E0A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3B48BE"/>
    <w:multiLevelType w:val="hybridMultilevel"/>
    <w:tmpl w:val="B7E66C60"/>
    <w:lvl w:ilvl="0" w:tplc="AEE29BC0">
      <w:start w:val="1"/>
      <w:numFmt w:val="bullet"/>
      <w:lvlText w:val="→"/>
      <w:lvlJc w:val="left"/>
      <w:pPr>
        <w:ind w:left="14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EBD6570"/>
    <w:multiLevelType w:val="hybridMultilevel"/>
    <w:tmpl w:val="96362E4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5"/>
  </w:num>
  <w:num w:numId="4">
    <w:abstractNumId w:val="17"/>
  </w:num>
  <w:num w:numId="5">
    <w:abstractNumId w:val="18"/>
  </w:num>
  <w:num w:numId="6">
    <w:abstractNumId w:val="0"/>
  </w:num>
  <w:num w:numId="7">
    <w:abstractNumId w:val="8"/>
  </w:num>
  <w:num w:numId="8">
    <w:abstractNumId w:val="5"/>
  </w:num>
  <w:num w:numId="9">
    <w:abstractNumId w:val="4"/>
  </w:num>
  <w:num w:numId="10">
    <w:abstractNumId w:val="11"/>
  </w:num>
  <w:num w:numId="11">
    <w:abstractNumId w:val="14"/>
  </w:num>
  <w:num w:numId="12">
    <w:abstractNumId w:val="13"/>
  </w:num>
  <w:num w:numId="13">
    <w:abstractNumId w:val="10"/>
  </w:num>
  <w:num w:numId="14">
    <w:abstractNumId w:val="12"/>
  </w:num>
  <w:num w:numId="15">
    <w:abstractNumId w:val="6"/>
  </w:num>
  <w:num w:numId="16">
    <w:abstractNumId w:val="19"/>
  </w:num>
  <w:num w:numId="17">
    <w:abstractNumId w:val="3"/>
  </w:num>
  <w:num w:numId="18">
    <w:abstractNumId w:val="2"/>
  </w:num>
  <w:num w:numId="19">
    <w:abstractNumId w:val="1"/>
  </w:num>
  <w:num w:numId="20">
    <w:abstractNumId w:val="16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206"/>
    <w:rsid w:val="000240D0"/>
    <w:rsid w:val="000407F6"/>
    <w:rsid w:val="000427E1"/>
    <w:rsid w:val="000C1CF7"/>
    <w:rsid w:val="00100266"/>
    <w:rsid w:val="0015206B"/>
    <w:rsid w:val="00175DEA"/>
    <w:rsid w:val="0020239E"/>
    <w:rsid w:val="00215296"/>
    <w:rsid w:val="00217022"/>
    <w:rsid w:val="0028211F"/>
    <w:rsid w:val="002958E7"/>
    <w:rsid w:val="003148E6"/>
    <w:rsid w:val="003612EE"/>
    <w:rsid w:val="00367C05"/>
    <w:rsid w:val="003A51E2"/>
    <w:rsid w:val="003B5FA3"/>
    <w:rsid w:val="003E4DC1"/>
    <w:rsid w:val="00423675"/>
    <w:rsid w:val="0045530C"/>
    <w:rsid w:val="004614B3"/>
    <w:rsid w:val="005621D7"/>
    <w:rsid w:val="006123C0"/>
    <w:rsid w:val="006151ED"/>
    <w:rsid w:val="006212E2"/>
    <w:rsid w:val="00623BE2"/>
    <w:rsid w:val="006B74CC"/>
    <w:rsid w:val="006C6948"/>
    <w:rsid w:val="00701171"/>
    <w:rsid w:val="007B5846"/>
    <w:rsid w:val="008241F1"/>
    <w:rsid w:val="00882FEE"/>
    <w:rsid w:val="00883CE8"/>
    <w:rsid w:val="008A5D0E"/>
    <w:rsid w:val="008D6813"/>
    <w:rsid w:val="00903E12"/>
    <w:rsid w:val="00906FFB"/>
    <w:rsid w:val="00933291"/>
    <w:rsid w:val="00954B42"/>
    <w:rsid w:val="00976838"/>
    <w:rsid w:val="00A037EA"/>
    <w:rsid w:val="00A31AA9"/>
    <w:rsid w:val="00A614C8"/>
    <w:rsid w:val="00AE4022"/>
    <w:rsid w:val="00B34C93"/>
    <w:rsid w:val="00B7176D"/>
    <w:rsid w:val="00BA4378"/>
    <w:rsid w:val="00BC321D"/>
    <w:rsid w:val="00C24148"/>
    <w:rsid w:val="00CA6945"/>
    <w:rsid w:val="00CC20A9"/>
    <w:rsid w:val="00CC54EF"/>
    <w:rsid w:val="00CD2CA5"/>
    <w:rsid w:val="00D00E97"/>
    <w:rsid w:val="00D14CF9"/>
    <w:rsid w:val="00D23CDD"/>
    <w:rsid w:val="00D83E7C"/>
    <w:rsid w:val="00DA32F1"/>
    <w:rsid w:val="00DB4206"/>
    <w:rsid w:val="00DC2B4A"/>
    <w:rsid w:val="00E47D44"/>
    <w:rsid w:val="00E50E63"/>
    <w:rsid w:val="00F4794B"/>
    <w:rsid w:val="00F5015F"/>
    <w:rsid w:val="00F54865"/>
    <w:rsid w:val="00F57445"/>
    <w:rsid w:val="00F61A9F"/>
    <w:rsid w:val="00FA00DE"/>
    <w:rsid w:val="00FC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B4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B4206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DB42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B4206"/>
  </w:style>
  <w:style w:type="paragraph" w:styleId="Voettekst">
    <w:name w:val="footer"/>
    <w:basedOn w:val="Standaard"/>
    <w:link w:val="VoettekstChar"/>
    <w:uiPriority w:val="99"/>
    <w:unhideWhenUsed/>
    <w:rsid w:val="00DB42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B4206"/>
  </w:style>
  <w:style w:type="paragraph" w:styleId="Geenafstand">
    <w:name w:val="No Spacing"/>
    <w:uiPriority w:val="1"/>
    <w:qFormat/>
    <w:rsid w:val="00DB4206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45530C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DA32F1"/>
    <w:rPr>
      <w:color w:val="0000FF" w:themeColor="hyperlink"/>
      <w:u w:val="single"/>
    </w:rPr>
  </w:style>
  <w:style w:type="paragraph" w:customStyle="1" w:styleId="Default">
    <w:name w:val="Default"/>
    <w:rsid w:val="00D23CD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B4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B4206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DB42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B4206"/>
  </w:style>
  <w:style w:type="paragraph" w:styleId="Voettekst">
    <w:name w:val="footer"/>
    <w:basedOn w:val="Standaard"/>
    <w:link w:val="VoettekstChar"/>
    <w:uiPriority w:val="99"/>
    <w:unhideWhenUsed/>
    <w:rsid w:val="00DB42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B4206"/>
  </w:style>
  <w:style w:type="paragraph" w:styleId="Geenafstand">
    <w:name w:val="No Spacing"/>
    <w:uiPriority w:val="1"/>
    <w:qFormat/>
    <w:rsid w:val="00DB4206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45530C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DA32F1"/>
    <w:rPr>
      <w:color w:val="0000FF" w:themeColor="hyperlink"/>
      <w:u w:val="single"/>
    </w:rPr>
  </w:style>
  <w:style w:type="paragraph" w:customStyle="1" w:styleId="Default">
    <w:name w:val="Default"/>
    <w:rsid w:val="00D23CD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rivm.nl/Onderwerpen/W/Werkgroep_Infectie_Preventie_WIP" TargetMode="External"/><Relationship Id="rId18" Type="http://schemas.openxmlformats.org/officeDocument/2006/relationships/hyperlink" Target="https://nl.wikipedia.org/wiki/Ignaz_Semmelweis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youtube.com/watch?v=8dySRd7s0Gs" TargetMode="External"/><Relationship Id="rId7" Type="http://schemas.microsoft.com/office/2007/relationships/stylesWithEffects" Target="stylesWithEffects.xml"/><Relationship Id="rId12" Type="http://schemas.openxmlformats.org/officeDocument/2006/relationships/hyperlink" Target="mailto:cwold@triviummeulenbeltzorg.nl" TargetMode="External"/><Relationship Id="rId17" Type="http://schemas.openxmlformats.org/officeDocument/2006/relationships/hyperlink" Target="https://www.igz.nl/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rivm.nl/dsresource?objectid=bd3f376f-e57b-450a-9195-470905a94ab3&amp;type=org&amp;disposition=inline" TargetMode="External"/><Relationship Id="rId20" Type="http://schemas.openxmlformats.org/officeDocument/2006/relationships/hyperlink" Target="http://www.rivm.nl/Onderwerpen/L/LCI_richtlijnen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://triviummeulenbeltzorg.nl" TargetMode="External"/><Relationship Id="rId23" Type="http://schemas.openxmlformats.org/officeDocument/2006/relationships/hyperlink" Target="https://www.igz.nl/onderwerpen/geneesmiddelen/productie_en_distributie_geneesmiddelen/gmp_en_gdp/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://www.publiekzipnet.nl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who.int/en/" TargetMode="External"/><Relationship Id="rId22" Type="http://schemas.openxmlformats.org/officeDocument/2006/relationships/hyperlink" Target="http://ecdc.europa.eu/en/Pages/home.asp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Kwaliteitsdocumenten opleidingen" ma:contentTypeID="0x0101005F6E260D953330408C59F84911C1D6A4004EB414C776655C4EA83E9D492AC4EB5D" ma:contentTypeVersion="2" ma:contentTypeDescription="wordt gebruikt in de bibliotheek van opleidingen/kwaliteitsregister" ma:contentTypeScope="" ma:versionID="d5ab83977dce78dac57a3106dfd2e4fa">
  <xsd:schema xmlns:xsd="http://www.w3.org/2001/XMLSchema" xmlns:xs="http://www.w3.org/2001/XMLSchema" xmlns:p="http://schemas.microsoft.com/office/2006/metadata/properties" xmlns:ns2="e7770b80-7492-4a12-ae86-ee8a9e06239d" xmlns:ns3="7aad9fa5-2835-4647-b6d2-dd83e3b16733" targetNamespace="http://schemas.microsoft.com/office/2006/metadata/properties" ma:root="true" ma:fieldsID="82abe6d3a5a9e2aaf3132ac5ce51760f" ns2:_="" ns3:_="">
    <xsd:import namespace="e7770b80-7492-4a12-ae86-ee8a9e06239d"/>
    <xsd:import namespace="7aad9fa5-2835-4647-b6d2-dd83e3b1673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ategori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770b80-7492-4a12-ae86-ee8a9e06239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ad9fa5-2835-4647-b6d2-dd83e3b16733" elementFormDefault="qualified">
    <xsd:import namespace="http://schemas.microsoft.com/office/2006/documentManagement/types"/>
    <xsd:import namespace="http://schemas.microsoft.com/office/infopath/2007/PartnerControls"/>
    <xsd:element name="Categorie" ma:index="11" nillable="true" ma:displayName="Categorie" ma:list="{a1328c52-0345-41d6-8b7d-60fc0f1eecf7}" ma:internalName="Categorie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ie xmlns="7aad9fa5-2835-4647-b6d2-dd83e3b16733">4</Categorie>
    <_dlc_DocId xmlns="e7770b80-7492-4a12-ae86-ee8a9e06239d">CMTURUC3MENY-37-48</_dlc_DocId>
    <_dlc_DocIdUrl xmlns="e7770b80-7492-4a12-ae86-ee8a9e06239d">
      <Url>https://www.mijntmz.nl/opleidingen/kwaliteitsregister/_layouts/15/DocIdRedir.aspx?ID=CMTURUC3MENY-37-48</Url>
      <Description>CMTURUC3MENY-37-48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15CB07-7C5E-4583-915B-F9E8FC25E9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770b80-7492-4a12-ae86-ee8a9e06239d"/>
    <ds:schemaRef ds:uri="7aad9fa5-2835-4647-b6d2-dd83e3b167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E317D5-A442-4848-9932-2288B78A3CF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71A4082-B855-4ABD-8D7D-0C3069558782}">
  <ds:schemaRefs>
    <ds:schemaRef ds:uri="7aad9fa5-2835-4647-b6d2-dd83e3b16733"/>
    <ds:schemaRef ds:uri="http://www.w3.org/XML/1998/namespace"/>
    <ds:schemaRef ds:uri="http://schemas.microsoft.com/office/2006/metadata/properties"/>
    <ds:schemaRef ds:uri="http://purl.org/dc/terms/"/>
    <ds:schemaRef ds:uri="http://schemas.microsoft.com/office/2006/documentManagement/types"/>
    <ds:schemaRef ds:uri="e7770b80-7492-4a12-ae86-ee8a9e06239d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5E22508-E61E-4B92-B5D7-CA324F350A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F7276BA0.dotm</Template>
  <TotalTime>1</TotalTime>
  <Pages>5</Pages>
  <Words>867</Words>
  <Characters>4773</Characters>
  <Application>Microsoft Office Word</Application>
  <DocSecurity>4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TriviumMeulenbeltZorg</Company>
  <LinksUpToDate>false</LinksUpToDate>
  <CharactersWithSpaces>5629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79500</dc:creator>
  <cp:lastModifiedBy>79500</cp:lastModifiedBy>
  <cp:revision>2</cp:revision>
  <dcterms:created xsi:type="dcterms:W3CDTF">2017-06-19T09:56:00Z</dcterms:created>
  <dcterms:modified xsi:type="dcterms:W3CDTF">2017-06-19T09:56:00Z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0x0101005F6E260D953330408C59F84911C1D6A4004EB414C776655C4EA83E9D492AC4EB5D</vt:lpwstr>
  </property>
  <property fmtid="{D5CDD505-2E9C-101B-9397-08002B2CF9AE}" pid="3" name="_dlc_DocIdItemGuid">
    <vt:lpwstr>ca65af5d-f7bc-4172-aee4-807c8a390f46</vt:lpwstr>
  </property>
</Properties>
</file>